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0C77" w14:textId="734AE467" w:rsidR="00114F23" w:rsidRPr="00241295" w:rsidRDefault="00241295" w:rsidP="00114F23">
      <w:pPr>
        <w:jc w:val="right"/>
        <w:rPr>
          <w:lang w:val="en-US"/>
        </w:rPr>
      </w:pPr>
      <w:r>
        <w:rPr>
          <w:lang w:val="en-US"/>
        </w:rPr>
        <w:t xml:space="preserve">Warsaw, </w:t>
      </w:r>
      <w:r w:rsidR="004A2B78">
        <w:fldChar w:fldCharType="begin"/>
      </w:r>
      <w:r w:rsidR="004A2B78">
        <w:instrText xml:space="preserve"> TIME \@ "dd.MM.yyyy" </w:instrText>
      </w:r>
      <w:r w:rsidR="004A2B78">
        <w:fldChar w:fldCharType="separate"/>
      </w:r>
      <w:r w:rsidR="009D2DA2">
        <w:rPr>
          <w:noProof/>
        </w:rPr>
        <w:t>13.05.2026</w:t>
      </w:r>
      <w:r w:rsidR="004A2B78">
        <w:fldChar w:fldCharType="end"/>
      </w:r>
      <w:r w:rsidR="004A2B78" w:rsidRPr="00241295">
        <w:rPr>
          <w:lang w:val="en-US"/>
        </w:rPr>
        <w:t xml:space="preserve"> </w:t>
      </w:r>
      <w:r w:rsidR="00114F23" w:rsidRPr="00241295">
        <w:rPr>
          <w:lang w:val="en-US"/>
        </w:rPr>
        <w:t>r.</w:t>
      </w:r>
    </w:p>
    <w:p w14:paraId="20265B93" w14:textId="77777777" w:rsidR="00114F23" w:rsidRPr="00241295" w:rsidRDefault="00114F23" w:rsidP="00B64C87">
      <w:pPr>
        <w:rPr>
          <w:lang w:val="en-US"/>
        </w:rPr>
      </w:pPr>
    </w:p>
    <w:p w14:paraId="628BE5DF" w14:textId="77777777" w:rsidR="00241295" w:rsidRPr="00241295" w:rsidRDefault="00241295" w:rsidP="00241295">
      <w:pPr>
        <w:rPr>
          <w:i/>
          <w:iCs/>
          <w:lang w:val="en-US"/>
        </w:rPr>
      </w:pPr>
      <w:r w:rsidRPr="00241295">
        <w:rPr>
          <w:i/>
          <w:iCs/>
          <w:lang w:val="en-US"/>
        </w:rPr>
        <w:t>First and last name</w:t>
      </w:r>
    </w:p>
    <w:p w14:paraId="3DAECECB" w14:textId="2288A73E" w:rsidR="00B64C87" w:rsidRPr="00241295" w:rsidRDefault="00241295" w:rsidP="00241295">
      <w:pPr>
        <w:rPr>
          <w:i/>
          <w:iCs/>
          <w:lang w:val="en-US"/>
        </w:rPr>
      </w:pPr>
      <w:r w:rsidRPr="00241295">
        <w:rPr>
          <w:i/>
          <w:iCs/>
          <w:lang w:val="en-US"/>
        </w:rPr>
        <w:t>Position</w:t>
      </w:r>
      <w:r>
        <w:rPr>
          <w:i/>
          <w:iCs/>
          <w:lang w:val="en-US"/>
        </w:rPr>
        <w:t xml:space="preserve"> / </w:t>
      </w:r>
      <w:r w:rsidRPr="00241295">
        <w:rPr>
          <w:i/>
          <w:iCs/>
          <w:lang w:val="en-US"/>
        </w:rPr>
        <w:t>Administrative unit</w:t>
      </w:r>
    </w:p>
    <w:p w14:paraId="14A89895" w14:textId="66D1C73D" w:rsidR="00B64C87" w:rsidRPr="00241295" w:rsidRDefault="00B64C87" w:rsidP="00B64C87">
      <w:pPr>
        <w:rPr>
          <w:lang w:val="en-US"/>
        </w:rPr>
      </w:pPr>
    </w:p>
    <w:p w14:paraId="1B0A74FA" w14:textId="77777777" w:rsidR="00241295" w:rsidRPr="00241295" w:rsidRDefault="00241295" w:rsidP="00241295">
      <w:pPr>
        <w:jc w:val="right"/>
        <w:rPr>
          <w:lang w:val="en-US"/>
        </w:rPr>
      </w:pPr>
      <w:r w:rsidRPr="00241295">
        <w:rPr>
          <w:lang w:val="en-US"/>
        </w:rPr>
        <w:t>His Magnificence the Rector of SGH</w:t>
      </w:r>
    </w:p>
    <w:p w14:paraId="7B366466" w14:textId="06B1BE4E" w:rsidR="00241295" w:rsidRPr="00241295" w:rsidRDefault="00241295" w:rsidP="00241295">
      <w:pPr>
        <w:jc w:val="right"/>
        <w:rPr>
          <w:lang w:val="en-US"/>
        </w:rPr>
      </w:pPr>
      <w:r>
        <w:rPr>
          <w:lang w:val="en-US"/>
        </w:rPr>
        <w:t>dr hab.</w:t>
      </w:r>
      <w:r w:rsidRPr="00241295">
        <w:rPr>
          <w:lang w:val="en-US"/>
        </w:rPr>
        <w:t xml:space="preserve"> Piotr Wachowiak</w:t>
      </w:r>
    </w:p>
    <w:p w14:paraId="4C359A1D" w14:textId="4DF8A8F5" w:rsidR="00114F23" w:rsidRPr="00241295" w:rsidRDefault="00241295" w:rsidP="00241295">
      <w:pPr>
        <w:jc w:val="right"/>
        <w:rPr>
          <w:lang w:val="en-US"/>
        </w:rPr>
      </w:pPr>
      <w:r w:rsidRPr="00241295">
        <w:rPr>
          <w:lang w:val="en-US"/>
        </w:rPr>
        <w:t>Chairman of the Chapter</w:t>
      </w:r>
      <w:r>
        <w:rPr>
          <w:lang w:val="en-US"/>
        </w:rPr>
        <w:t xml:space="preserve"> </w:t>
      </w:r>
      <w:r w:rsidRPr="00241295">
        <w:rPr>
          <w:lang w:val="en-US"/>
        </w:rPr>
        <w:t>of the SGH Economic Award</w:t>
      </w:r>
    </w:p>
    <w:p w14:paraId="4B075A23" w14:textId="77777777" w:rsidR="00114F23" w:rsidRPr="00241295" w:rsidRDefault="00114F23" w:rsidP="00B64C87">
      <w:pPr>
        <w:rPr>
          <w:lang w:val="en-US"/>
        </w:rPr>
      </w:pPr>
    </w:p>
    <w:p w14:paraId="10E7EC08" w14:textId="77777777" w:rsidR="008824AE" w:rsidRPr="00241295" w:rsidRDefault="008824AE" w:rsidP="00B64C87">
      <w:pPr>
        <w:rPr>
          <w:lang w:val="en-US"/>
        </w:rPr>
      </w:pPr>
    </w:p>
    <w:p w14:paraId="023701E7" w14:textId="59C532E8" w:rsidR="00B64C87" w:rsidRDefault="00241295" w:rsidP="00B64C87">
      <w:pPr>
        <w:rPr>
          <w:lang w:val="en-US"/>
        </w:rPr>
      </w:pPr>
      <w:r w:rsidRPr="00241295">
        <w:rPr>
          <w:lang w:val="en-US"/>
        </w:rPr>
        <w:t>APPLICATION FOR THE SGH ECONOMIC AWARD</w:t>
      </w:r>
    </w:p>
    <w:p w14:paraId="6F5BDEBB" w14:textId="77777777" w:rsidR="00241295" w:rsidRPr="00241295" w:rsidRDefault="00241295" w:rsidP="00B64C87">
      <w:pPr>
        <w:rPr>
          <w:lang w:val="en-US"/>
        </w:rPr>
      </w:pPr>
    </w:p>
    <w:p w14:paraId="58A189D9" w14:textId="6DA3C31C" w:rsidR="009D1DC9" w:rsidRPr="00241295" w:rsidRDefault="00241295" w:rsidP="00A05CA1">
      <w:pPr>
        <w:jc w:val="both"/>
        <w:rPr>
          <w:lang w:val="en-US"/>
        </w:rPr>
      </w:pPr>
      <w:r w:rsidRPr="00241295">
        <w:rPr>
          <w:lang w:val="en-US"/>
        </w:rPr>
        <w:t>Pursuant to Rector’s Ordinance No. 43 of August 8, 2019, I hereby submit an application for the SGH Economic Award to be granted to:</w:t>
      </w:r>
    </w:p>
    <w:p w14:paraId="259BB0A6" w14:textId="77777777" w:rsidR="009D1DC9" w:rsidRDefault="009D1DC9" w:rsidP="00A05CA1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13509A2B" w14:textId="17416008" w:rsidR="00B64C87" w:rsidRPr="00241295" w:rsidRDefault="009D1DC9" w:rsidP="00A05CA1">
      <w:pPr>
        <w:jc w:val="both"/>
        <w:rPr>
          <w:lang w:val="en-US"/>
        </w:rPr>
      </w:pPr>
      <w:r w:rsidRPr="00241295">
        <w:rPr>
          <w:i/>
          <w:iCs/>
          <w:lang w:val="en-US"/>
        </w:rPr>
        <w:t>(</w:t>
      </w:r>
      <w:r w:rsidR="00241295" w:rsidRPr="00241295">
        <w:rPr>
          <w:i/>
          <w:iCs/>
          <w:lang w:val="en-US"/>
        </w:rPr>
        <w:t>full name, position, company name, email address/telephone number</w:t>
      </w:r>
      <w:r w:rsidR="00B64C87" w:rsidRPr="00241295">
        <w:rPr>
          <w:lang w:val="en-US"/>
        </w:rPr>
        <w:t>).</w:t>
      </w:r>
    </w:p>
    <w:p w14:paraId="2BE8A8A2" w14:textId="77777777" w:rsidR="008824AE" w:rsidRPr="00241295" w:rsidRDefault="008824AE" w:rsidP="00B64C87">
      <w:pPr>
        <w:rPr>
          <w:lang w:val="en-US"/>
        </w:rPr>
      </w:pPr>
    </w:p>
    <w:p w14:paraId="1270ED69" w14:textId="58B3F139" w:rsidR="008824AE" w:rsidRPr="00241295" w:rsidRDefault="00241295" w:rsidP="00B64C87">
      <w:pPr>
        <w:rPr>
          <w:lang w:val="en-US"/>
        </w:rPr>
      </w:pPr>
      <w:r w:rsidRPr="00241295">
        <w:rPr>
          <w:lang w:val="en-US"/>
        </w:rPr>
        <w:t>JUSTIFICATION:</w:t>
      </w:r>
    </w:p>
    <w:p w14:paraId="5B15CC2B" w14:textId="77777777" w:rsidR="008824AE" w:rsidRPr="00241295" w:rsidRDefault="008824AE" w:rsidP="00B64C87">
      <w:pPr>
        <w:rPr>
          <w:lang w:val="en-US"/>
        </w:rPr>
      </w:pPr>
    </w:p>
    <w:p w14:paraId="1ED4F1D1" w14:textId="77777777" w:rsidR="008824AE" w:rsidRPr="00241295" w:rsidRDefault="008824AE" w:rsidP="00B64C87">
      <w:pPr>
        <w:rPr>
          <w:lang w:val="en-US"/>
        </w:rPr>
      </w:pPr>
    </w:p>
    <w:p w14:paraId="3CC84D29" w14:textId="77777777" w:rsidR="008824AE" w:rsidRPr="00241295" w:rsidRDefault="008824AE" w:rsidP="00B64C87">
      <w:pPr>
        <w:rPr>
          <w:lang w:val="en-US"/>
        </w:rPr>
      </w:pPr>
    </w:p>
    <w:p w14:paraId="4E318C5E" w14:textId="77777777" w:rsidR="008824AE" w:rsidRPr="00241295" w:rsidRDefault="008824AE" w:rsidP="00B64C87">
      <w:pPr>
        <w:rPr>
          <w:lang w:val="en-US"/>
        </w:rPr>
      </w:pPr>
    </w:p>
    <w:p w14:paraId="614DF3DB" w14:textId="77777777" w:rsidR="008824AE" w:rsidRPr="00241295" w:rsidRDefault="008824AE" w:rsidP="00B64C87">
      <w:pPr>
        <w:rPr>
          <w:lang w:val="en-US"/>
        </w:rPr>
      </w:pPr>
    </w:p>
    <w:p w14:paraId="04002A17" w14:textId="77777777" w:rsidR="008824AE" w:rsidRPr="00241295" w:rsidRDefault="008824AE" w:rsidP="00B64C87">
      <w:pPr>
        <w:rPr>
          <w:lang w:val="en-US"/>
        </w:rPr>
      </w:pPr>
    </w:p>
    <w:p w14:paraId="6DDC315C" w14:textId="77777777" w:rsidR="008824AE" w:rsidRPr="00241295" w:rsidRDefault="008824AE" w:rsidP="00B64C87">
      <w:pPr>
        <w:rPr>
          <w:lang w:val="en-US"/>
        </w:rPr>
      </w:pPr>
    </w:p>
    <w:p w14:paraId="4D2D1C3C" w14:textId="77777777" w:rsidR="008824AE" w:rsidRPr="00241295" w:rsidRDefault="008824AE" w:rsidP="00B64C87">
      <w:pPr>
        <w:rPr>
          <w:lang w:val="en-US"/>
        </w:rPr>
      </w:pPr>
    </w:p>
    <w:p w14:paraId="7C8519D2" w14:textId="77777777" w:rsidR="008824AE" w:rsidRPr="00241295" w:rsidRDefault="008824AE" w:rsidP="00B64C87">
      <w:pPr>
        <w:rPr>
          <w:lang w:val="en-US"/>
        </w:rPr>
      </w:pPr>
    </w:p>
    <w:p w14:paraId="4132A1EF" w14:textId="77777777" w:rsidR="008824AE" w:rsidRPr="00241295" w:rsidRDefault="008824AE" w:rsidP="00B64C87">
      <w:pPr>
        <w:rPr>
          <w:lang w:val="en-US"/>
        </w:rPr>
      </w:pPr>
    </w:p>
    <w:p w14:paraId="661D9162" w14:textId="77777777" w:rsidR="008824AE" w:rsidRPr="00241295" w:rsidRDefault="008824AE" w:rsidP="00B64C87">
      <w:pPr>
        <w:rPr>
          <w:lang w:val="en-US"/>
        </w:rPr>
      </w:pPr>
    </w:p>
    <w:p w14:paraId="1DA0B6BE" w14:textId="77777777" w:rsidR="008824AE" w:rsidRPr="00241295" w:rsidRDefault="008824AE" w:rsidP="00B64C87">
      <w:pPr>
        <w:rPr>
          <w:lang w:val="en-US"/>
        </w:rPr>
      </w:pPr>
    </w:p>
    <w:p w14:paraId="49AE1C39" w14:textId="77777777" w:rsidR="008824AE" w:rsidRPr="00241295" w:rsidRDefault="008824AE" w:rsidP="00B64C87">
      <w:pPr>
        <w:rPr>
          <w:lang w:val="en-US"/>
        </w:rPr>
      </w:pPr>
    </w:p>
    <w:p w14:paraId="34FC64EC" w14:textId="77777777" w:rsidR="00241295" w:rsidRPr="00241295" w:rsidRDefault="00241295" w:rsidP="008824AE">
      <w:pPr>
        <w:jc w:val="right"/>
        <w:rPr>
          <w:i/>
          <w:iCs/>
          <w:lang w:val="en-US"/>
        </w:rPr>
      </w:pPr>
      <w:r w:rsidRPr="00241295">
        <w:rPr>
          <w:lang w:val="en-US"/>
        </w:rPr>
        <w:t>With sincere regards,</w:t>
      </w:r>
      <w:r w:rsidRPr="00241295">
        <w:rPr>
          <w:i/>
          <w:iCs/>
          <w:lang w:val="en-US"/>
        </w:rPr>
        <w:t xml:space="preserve"> </w:t>
      </w:r>
    </w:p>
    <w:p w14:paraId="218C2D1B" w14:textId="049340C9" w:rsidR="008824AE" w:rsidRPr="00241295" w:rsidRDefault="008824AE" w:rsidP="008824AE">
      <w:pPr>
        <w:jc w:val="right"/>
        <w:rPr>
          <w:i/>
          <w:iCs/>
          <w:lang w:val="en-US"/>
        </w:rPr>
      </w:pPr>
      <w:r w:rsidRPr="00241295">
        <w:rPr>
          <w:i/>
          <w:iCs/>
          <w:lang w:val="en-US"/>
        </w:rPr>
        <w:t>(</w:t>
      </w:r>
      <w:r w:rsidR="00241295" w:rsidRPr="00241295">
        <w:rPr>
          <w:i/>
          <w:iCs/>
        </w:rPr>
        <w:t>signature</w:t>
      </w:r>
      <w:r w:rsidRPr="00241295">
        <w:rPr>
          <w:i/>
          <w:iCs/>
          <w:lang w:val="en-US"/>
        </w:rPr>
        <w:t>)</w:t>
      </w:r>
    </w:p>
    <w:sectPr w:rsidR="008824AE" w:rsidRPr="00241295" w:rsidSect="00DC2778">
      <w:footerReference w:type="default" r:id="rId10"/>
      <w:headerReference w:type="first" r:id="rId11"/>
      <w:footerReference w:type="first" r:id="rId12"/>
      <w:pgSz w:w="11900" w:h="16840"/>
      <w:pgMar w:top="1418" w:right="1134" w:bottom="1418" w:left="1985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3280" w14:textId="77777777" w:rsidR="00E610A5" w:rsidRDefault="00E610A5">
      <w:pPr>
        <w:spacing w:line="240" w:lineRule="auto"/>
      </w:pPr>
      <w:r>
        <w:separator/>
      </w:r>
    </w:p>
  </w:endnote>
  <w:endnote w:type="continuationSeparator" w:id="0">
    <w:p w14:paraId="727C50F8" w14:textId="77777777" w:rsidR="00E610A5" w:rsidRDefault="00E6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6B603A" w14:paraId="79DE53A5" w14:textId="77777777" w:rsidTr="00000EED">
      <w:tc>
        <w:tcPr>
          <w:tcW w:w="1668" w:type="dxa"/>
        </w:tcPr>
        <w:p w14:paraId="72A55548" w14:textId="77777777" w:rsidR="0071311D" w:rsidRPr="000677E3" w:rsidRDefault="00B64C87" w:rsidP="00DC2778">
          <w:pPr>
            <w:pStyle w:val="Bezodstpw"/>
            <w:rPr>
              <w:rFonts w:ascii="Open Sans Regular" w:hAnsi="Open Sans Regular"/>
              <w:color w:val="007481"/>
            </w:rPr>
          </w:pPr>
          <w:r w:rsidRPr="000677E3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4BC5AF2E" w14:textId="77777777" w:rsidR="0071311D" w:rsidRPr="000677E3" w:rsidRDefault="00B64C8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613BDC46" w14:textId="77777777" w:rsidR="0071311D" w:rsidRPr="000677E3" w:rsidRDefault="007131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6B603A" w14:paraId="602D0977" w14:textId="77777777" w:rsidTr="007755A0">
      <w:tc>
        <w:tcPr>
          <w:tcW w:w="1668" w:type="dxa"/>
        </w:tcPr>
        <w:p w14:paraId="51E647D3" w14:textId="77777777" w:rsidR="0071311D" w:rsidRPr="007B742B" w:rsidRDefault="00B64C87" w:rsidP="002170F8">
          <w:pPr>
            <w:pStyle w:val="Bezodstpw"/>
            <w:rPr>
              <w:rFonts w:ascii="Open Sans Regular" w:hAnsi="Open Sans Regular"/>
              <w:color w:val="007481"/>
            </w:rPr>
          </w:pPr>
          <w:r w:rsidRPr="007B742B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0A5E569A" w14:textId="77777777" w:rsidR="0071311D" w:rsidRPr="007B742B" w:rsidRDefault="00B64C8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3AD10AEC" w14:textId="77777777" w:rsidR="0071311D" w:rsidRPr="000677E3" w:rsidRDefault="00713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AE79" w14:textId="77777777" w:rsidR="00E610A5" w:rsidRDefault="00E610A5">
      <w:pPr>
        <w:spacing w:line="240" w:lineRule="auto"/>
      </w:pPr>
      <w:r>
        <w:separator/>
      </w:r>
    </w:p>
  </w:footnote>
  <w:footnote w:type="continuationSeparator" w:id="0">
    <w:p w14:paraId="4BB030B9" w14:textId="77777777" w:rsidR="00E610A5" w:rsidRDefault="00E61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80C7" w14:textId="77777777" w:rsidR="0071311D" w:rsidRDefault="00B64C87" w:rsidP="004E0B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19DCC" wp14:editId="57FF7270">
              <wp:simplePos x="0" y="0"/>
              <wp:positionH relativeFrom="page">
                <wp:posOffset>2315688</wp:posOffset>
              </wp:positionH>
              <wp:positionV relativeFrom="page">
                <wp:posOffset>617517</wp:posOffset>
              </wp:positionV>
              <wp:extent cx="2612572" cy="396240"/>
              <wp:effectExtent l="0" t="0" r="1651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2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64D7D" w14:textId="77777777" w:rsidR="0071311D" w:rsidRPr="00B67011" w:rsidRDefault="0071311D" w:rsidP="00B67011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19DC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82.35pt;margin-top:48.6pt;width:205.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" filled="f" stroked="f">
              <v:textbox inset="0,0,0,0">
                <w:txbxContent>
                  <w:p w14:paraId="3B564D7D" w14:textId="77777777" w:rsidR="0071311D" w:rsidRPr="00B67011" w:rsidRDefault="0071311D" w:rsidP="00B67011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DD61447" wp14:editId="18D4EB5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2736850"/>
          <wp:effectExtent l="0" t="0" r="9525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6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8FFEC" w14:textId="77777777" w:rsidR="0071311D" w:rsidRDefault="0071311D" w:rsidP="00DC2778">
    <w:pPr>
      <w:pStyle w:val="Nagwek"/>
    </w:pPr>
  </w:p>
  <w:p w14:paraId="20AEF254" w14:textId="77777777" w:rsidR="0071311D" w:rsidRDefault="0071311D">
    <w:pPr>
      <w:pStyle w:val="Nagwek"/>
    </w:pPr>
  </w:p>
  <w:p w14:paraId="72934213" w14:textId="77777777" w:rsidR="0071311D" w:rsidRDefault="0071311D">
    <w:pPr>
      <w:pStyle w:val="Nagwek"/>
    </w:pPr>
  </w:p>
  <w:p w14:paraId="165AD0A3" w14:textId="77777777" w:rsidR="0071311D" w:rsidRDefault="0071311D">
    <w:pPr>
      <w:pStyle w:val="Nagwek"/>
    </w:pPr>
  </w:p>
  <w:p w14:paraId="6DD7F037" w14:textId="2C00E7C5" w:rsidR="0071311D" w:rsidRDefault="007131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3A"/>
    <w:rsid w:val="00114F23"/>
    <w:rsid w:val="0013298E"/>
    <w:rsid w:val="0016430E"/>
    <w:rsid w:val="00210034"/>
    <w:rsid w:val="00241295"/>
    <w:rsid w:val="002E0E69"/>
    <w:rsid w:val="003B5F2F"/>
    <w:rsid w:val="004465AA"/>
    <w:rsid w:val="004A2B78"/>
    <w:rsid w:val="00603E13"/>
    <w:rsid w:val="006B603A"/>
    <w:rsid w:val="0071311D"/>
    <w:rsid w:val="008824AE"/>
    <w:rsid w:val="009D1DC9"/>
    <w:rsid w:val="009D2DA2"/>
    <w:rsid w:val="00A05CA1"/>
    <w:rsid w:val="00B16362"/>
    <w:rsid w:val="00B64C87"/>
    <w:rsid w:val="00B976D3"/>
    <w:rsid w:val="00BB2B7F"/>
    <w:rsid w:val="00BC011E"/>
    <w:rsid w:val="00E610A5"/>
    <w:rsid w:val="00F65C93"/>
    <w:rsid w:val="00FF1038"/>
    <w:rsid w:val="235BE6FA"/>
    <w:rsid w:val="6692FBF5"/>
    <w:rsid w:val="6855B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2BD"/>
  <w15:docId w15:val="{38661756-052D-4CA5-B560-7059F082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7878"/>
    <w:pPr>
      <w:spacing w:line="320" w:lineRule="exact"/>
    </w:pPr>
    <w:rPr>
      <w:rFonts w:ascii="Open Sans Light" w:hAnsi="Open Sans Light"/>
      <w:sz w:val="22"/>
      <w:szCs w:val="22"/>
      <w:lang w:val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7F164B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78"/>
  </w:style>
  <w:style w:type="paragraph" w:styleId="Stopka">
    <w:name w:val="footer"/>
    <w:basedOn w:val="Normalny"/>
    <w:link w:val="Stopka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878"/>
  </w:style>
  <w:style w:type="paragraph" w:styleId="Tekstdymka">
    <w:name w:val="Balloon Text"/>
    <w:basedOn w:val="Normalny"/>
    <w:link w:val="TekstdymkaZnak"/>
    <w:uiPriority w:val="99"/>
    <w:semiHidden/>
    <w:unhideWhenUsed/>
    <w:rsid w:val="00A6787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878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DE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Normalny"/>
    <w:uiPriority w:val="1"/>
    <w:qFormat/>
    <w:rsid w:val="00DE4C26"/>
    <w:pPr>
      <w:spacing w:line="240" w:lineRule="exact"/>
    </w:pPr>
    <w:rPr>
      <w:sz w:val="18"/>
      <w:szCs w:val="18"/>
    </w:rPr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7F164B"/>
    <w:rPr>
      <w:rFonts w:ascii="Open Sans SemiBold" w:hAnsi="Open Sans SemiBold"/>
      <w:color w:val="007481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D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954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335EC"/>
    <w:pPr>
      <w:framePr w:wrap="around" w:hAnchor="text" w:yAlign="center"/>
      <w:spacing w:line="240" w:lineRule="auto"/>
    </w:pPr>
  </w:style>
  <w:style w:type="character" w:customStyle="1" w:styleId="Styl1Znak">
    <w:name w:val="Styl1 Znak"/>
    <w:basedOn w:val="Nagwek1Znak"/>
    <w:link w:val="Styl1"/>
    <w:rsid w:val="00E335EC"/>
    <w:rPr>
      <w:rFonts w:ascii="Open Sans SemiBold" w:hAnsi="Open Sans SemiBold"/>
      <w:color w:val="00748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49a3d-c49c-44df-81dc-c6aef0697a47">
      <Terms xmlns="http://schemas.microsoft.com/office/infopath/2007/PartnerControls"/>
    </lcf76f155ced4ddcb4097134ff3c332f>
    <TaxCatchAll xmlns="deace152-2301-4091-97b9-67fb92afba9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3EFABEF7A2F41A191D290D180B038" ma:contentTypeVersion="19" ma:contentTypeDescription="Utwórz nowy dokument." ma:contentTypeScope="" ma:versionID="308db061a0521cad5613bce284ae23bf">
  <xsd:schema xmlns:xsd="http://www.w3.org/2001/XMLSchema" xmlns:xs="http://www.w3.org/2001/XMLSchema" xmlns:p="http://schemas.microsoft.com/office/2006/metadata/properties" xmlns:ns1="http://schemas.microsoft.com/sharepoint/v3" xmlns:ns2="deace152-2301-4091-97b9-67fb92afba98" xmlns:ns3="54b49a3d-c49c-44df-81dc-c6aef0697a47" targetNamespace="http://schemas.microsoft.com/office/2006/metadata/properties" ma:root="true" ma:fieldsID="99464f3a3a7d04744b1576288c6b77f6" ns1:_="" ns2:_="" ns3:_="">
    <xsd:import namespace="http://schemas.microsoft.com/sharepoint/v3"/>
    <xsd:import namespace="deace152-2301-4091-97b9-67fb92afba98"/>
    <xsd:import namespace="54b49a3d-c49c-44df-81dc-c6aef0697a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49a3d-c49c-44df-81dc-c6aef0697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509E-D3D4-4920-974E-601144872CA2}">
  <ds:schemaRefs>
    <ds:schemaRef ds:uri="http://schemas.microsoft.com/office/2006/metadata/properties"/>
    <ds:schemaRef ds:uri="http://schemas.microsoft.com/office/infopath/2007/PartnerControls"/>
    <ds:schemaRef ds:uri="54b49a3d-c49c-44df-81dc-c6aef0697a47"/>
    <ds:schemaRef ds:uri="deace152-2301-4091-97b9-67fb92afba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E0A41A-947A-407B-8EBB-709598998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1E48B-C392-4E8A-B2DA-0596FB43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ace152-2301-4091-97b9-67fb92afba98"/>
    <ds:schemaRef ds:uri="54b49a3d-c49c-44df-81dc-c6aef069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5A719-8D5B-4217-9DBA-63E300AB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Flis</dc:creator>
  <cp:lastModifiedBy>Agnieszka Farat</cp:lastModifiedBy>
  <cp:revision>2</cp:revision>
  <dcterms:created xsi:type="dcterms:W3CDTF">2026-05-13T07:01:00Z</dcterms:created>
  <dcterms:modified xsi:type="dcterms:W3CDTF">2026-05-13T07:01:00Z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0x0101002803EFABEF7A2F41A191D290D180B038</vt:lpwstr>
  </property>
  <property fmtid="{D5CDD505-2E9C-101B-9397-08002B2CF9AE}" pid="3" name="MediaServiceImageTags">
    <vt:lpwstr/>
  </property>
</Properties>
</file>