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0D7BD" w14:textId="705B37C9" w:rsidR="005502A9" w:rsidRPr="00293370" w:rsidRDefault="005502A9" w:rsidP="005502A9">
      <w:pPr>
        <w:rPr>
          <w:rFonts w:cs="Open Sans Light"/>
          <w:b/>
          <w:sz w:val="20"/>
          <w:szCs w:val="20"/>
        </w:rPr>
      </w:pPr>
      <w:r w:rsidRPr="00293370">
        <w:rPr>
          <w:rFonts w:cs="Open Sans Light"/>
          <w:b/>
          <w:sz w:val="20"/>
          <w:szCs w:val="20"/>
        </w:rPr>
        <w:t xml:space="preserve">ZAŁĄCZNIK NR 1 </w:t>
      </w:r>
      <w:bookmarkStart w:id="0" w:name="_Hlk505685511"/>
      <w:r w:rsidRPr="00293370">
        <w:rPr>
          <w:rFonts w:cs="Open Sans Light"/>
          <w:b/>
          <w:sz w:val="20"/>
          <w:szCs w:val="20"/>
        </w:rPr>
        <w:t>do Ogłoszenia o konkursie</w:t>
      </w:r>
      <w:r w:rsidRPr="00293370">
        <w:rPr>
          <w:rFonts w:cs="Open Sans Light"/>
          <w:b/>
          <w:bCs/>
          <w:sz w:val="20"/>
          <w:szCs w:val="20"/>
        </w:rPr>
        <w:t xml:space="preserve"> </w:t>
      </w:r>
      <w:bookmarkEnd w:id="0"/>
      <w:r w:rsidRPr="00293370">
        <w:rPr>
          <w:rFonts w:cs="Open Sans Light"/>
          <w:b/>
          <w:bCs/>
          <w:sz w:val="20"/>
          <w:szCs w:val="20"/>
        </w:rPr>
        <w:t xml:space="preserve">ADOP.081.33.2023 </w:t>
      </w:r>
      <w:r w:rsidRPr="00293370">
        <w:rPr>
          <w:rFonts w:cs="Open Sans Light"/>
          <w:b/>
          <w:sz w:val="20"/>
          <w:szCs w:val="20"/>
        </w:rPr>
        <w:t>z dnia 20 października 2023 r.</w:t>
      </w:r>
    </w:p>
    <w:p w14:paraId="3C91385E" w14:textId="77777777" w:rsidR="005502A9" w:rsidRPr="00293370" w:rsidRDefault="005502A9" w:rsidP="005502A9">
      <w:pPr>
        <w:rPr>
          <w:rFonts w:cs="Open Sans Light"/>
          <w:b/>
          <w:sz w:val="20"/>
          <w:szCs w:val="20"/>
        </w:rPr>
      </w:pPr>
    </w:p>
    <w:p w14:paraId="2A2C3C4D" w14:textId="77777777" w:rsidR="005502A9" w:rsidRPr="00293370" w:rsidRDefault="005502A9" w:rsidP="005502A9">
      <w:pPr>
        <w:jc w:val="center"/>
        <w:rPr>
          <w:rFonts w:cs="Open Sans Light"/>
          <w:b/>
          <w:sz w:val="20"/>
          <w:szCs w:val="20"/>
        </w:rPr>
      </w:pPr>
      <w:r w:rsidRPr="00293370">
        <w:rPr>
          <w:rFonts w:cs="Open Sans Light"/>
          <w:b/>
          <w:sz w:val="20"/>
          <w:szCs w:val="20"/>
        </w:rPr>
        <w:t xml:space="preserve">FORMULARZ ZGŁOSZENIA DO KONKURSU </w:t>
      </w:r>
    </w:p>
    <w:p w14:paraId="0B91818F" w14:textId="77777777" w:rsidR="005502A9" w:rsidRPr="00293370" w:rsidRDefault="005502A9" w:rsidP="005502A9">
      <w:pPr>
        <w:jc w:val="center"/>
        <w:rPr>
          <w:rFonts w:cs="Open Sans Light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6515"/>
      </w:tblGrid>
      <w:tr w:rsidR="005F6E49" w:rsidRPr="00293370" w14:paraId="49BBD80F" w14:textId="77777777" w:rsidTr="007C7A46">
        <w:trPr>
          <w:trHeight w:val="454"/>
          <w:jc w:val="center"/>
        </w:trPr>
        <w:tc>
          <w:tcPr>
            <w:tcW w:w="8771" w:type="dxa"/>
            <w:gridSpan w:val="2"/>
            <w:shd w:val="clear" w:color="auto" w:fill="7ED8C3"/>
            <w:vAlign w:val="center"/>
          </w:tcPr>
          <w:p w14:paraId="68240AB6" w14:textId="2D9E5139" w:rsidR="005502A9" w:rsidRPr="00293370" w:rsidRDefault="005502A9" w:rsidP="00CB1982">
            <w:pPr>
              <w:rPr>
                <w:rFonts w:cs="Open Sans Light"/>
                <w:b/>
                <w:sz w:val="20"/>
                <w:szCs w:val="20"/>
              </w:rPr>
            </w:pPr>
            <w:r w:rsidRPr="00293370">
              <w:rPr>
                <w:rFonts w:cs="Open Sans Light"/>
                <w:b/>
                <w:sz w:val="20"/>
                <w:szCs w:val="20"/>
              </w:rPr>
              <w:t>I</w:t>
            </w:r>
            <w:r w:rsidR="007C7A46">
              <w:rPr>
                <w:rFonts w:cs="Open Sans Light"/>
                <w:b/>
                <w:sz w:val="20"/>
                <w:szCs w:val="20"/>
              </w:rPr>
              <w:t>.</w:t>
            </w:r>
            <w:r w:rsidRPr="00293370">
              <w:rPr>
                <w:rFonts w:cs="Open Sans Light"/>
                <w:b/>
                <w:sz w:val="20"/>
                <w:szCs w:val="20"/>
              </w:rPr>
              <w:t xml:space="preserve"> </w:t>
            </w:r>
            <w:r w:rsidR="007C7A46">
              <w:rPr>
                <w:rFonts w:cs="Open Sans Light"/>
                <w:b/>
                <w:sz w:val="20"/>
                <w:szCs w:val="20"/>
              </w:rPr>
              <w:t>Informacje o podmiocie</w:t>
            </w:r>
          </w:p>
        </w:tc>
      </w:tr>
      <w:tr w:rsidR="005502A9" w:rsidRPr="00293370" w14:paraId="1C3ED934" w14:textId="77777777" w:rsidTr="007C7A46">
        <w:trPr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14:paraId="465C9F86" w14:textId="77777777" w:rsidR="005502A9" w:rsidRPr="00293370" w:rsidRDefault="005502A9" w:rsidP="00CB1982">
            <w:pPr>
              <w:rPr>
                <w:rFonts w:cs="Open Sans Light"/>
                <w:b/>
                <w:sz w:val="20"/>
                <w:szCs w:val="20"/>
              </w:rPr>
            </w:pPr>
            <w:r w:rsidRPr="00293370">
              <w:rPr>
                <w:rFonts w:cs="Open Sans Light"/>
                <w:b/>
                <w:sz w:val="20"/>
                <w:szCs w:val="20"/>
              </w:rPr>
              <w:t>Typ</w:t>
            </w:r>
            <w:r w:rsidRPr="00293370">
              <w:rPr>
                <w:rFonts w:cs="Open Sans Light"/>
                <w:b/>
                <w:spacing w:val="-8"/>
                <w:sz w:val="20"/>
                <w:szCs w:val="20"/>
              </w:rPr>
              <w:t xml:space="preserve"> </w:t>
            </w: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>organizacji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6A60BCFB" w14:textId="77777777" w:rsidR="005502A9" w:rsidRPr="00293370" w:rsidRDefault="005502A9" w:rsidP="00CB1982">
            <w:pPr>
              <w:rPr>
                <w:rFonts w:cs="Open Sans Light"/>
                <w:b/>
                <w:sz w:val="20"/>
                <w:szCs w:val="20"/>
              </w:rPr>
            </w:pPr>
          </w:p>
        </w:tc>
      </w:tr>
      <w:tr w:rsidR="005502A9" w:rsidRPr="00293370" w14:paraId="41F276BD" w14:textId="77777777" w:rsidTr="007C7A46">
        <w:trPr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14:paraId="321F6892" w14:textId="77777777" w:rsidR="005502A9" w:rsidRPr="00293370" w:rsidRDefault="005502A9" w:rsidP="00CB1982">
            <w:pPr>
              <w:rPr>
                <w:rFonts w:cs="Open Sans Light"/>
                <w:b/>
                <w:sz w:val="20"/>
                <w:szCs w:val="20"/>
              </w:rPr>
            </w:pP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>NIP/PESEL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79FB8A38" w14:textId="77777777" w:rsidR="005502A9" w:rsidRPr="00293370" w:rsidRDefault="005502A9" w:rsidP="00CB1982">
            <w:pPr>
              <w:rPr>
                <w:rFonts w:cs="Open Sans Light"/>
                <w:b/>
                <w:spacing w:val="-2"/>
                <w:sz w:val="20"/>
                <w:szCs w:val="20"/>
              </w:rPr>
            </w:pPr>
          </w:p>
        </w:tc>
      </w:tr>
      <w:tr w:rsidR="005502A9" w:rsidRPr="00293370" w14:paraId="5685218D" w14:textId="77777777" w:rsidTr="007C7A46">
        <w:trPr>
          <w:jc w:val="center"/>
        </w:trPr>
        <w:tc>
          <w:tcPr>
            <w:tcW w:w="2256" w:type="dxa"/>
            <w:shd w:val="clear" w:color="auto" w:fill="auto"/>
          </w:tcPr>
          <w:p w14:paraId="0DC1F5D3" w14:textId="77777777" w:rsidR="005502A9" w:rsidRPr="00293370" w:rsidRDefault="005502A9" w:rsidP="00CB1982">
            <w:pPr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>Nazwa</w:t>
            </w:r>
          </w:p>
        </w:tc>
        <w:tc>
          <w:tcPr>
            <w:tcW w:w="6515" w:type="dxa"/>
          </w:tcPr>
          <w:p w14:paraId="650045DD" w14:textId="77777777" w:rsidR="005502A9" w:rsidRPr="00293370" w:rsidRDefault="005502A9" w:rsidP="00CB1982">
            <w:pPr>
              <w:rPr>
                <w:rFonts w:cs="Open Sans Light"/>
                <w:b/>
                <w:spacing w:val="-2"/>
                <w:sz w:val="20"/>
                <w:szCs w:val="20"/>
              </w:rPr>
            </w:pPr>
          </w:p>
        </w:tc>
      </w:tr>
      <w:tr w:rsidR="005502A9" w:rsidRPr="00293370" w14:paraId="2E758B54" w14:textId="77777777" w:rsidTr="007C7A46">
        <w:trPr>
          <w:jc w:val="center"/>
        </w:trPr>
        <w:tc>
          <w:tcPr>
            <w:tcW w:w="2256" w:type="dxa"/>
            <w:shd w:val="clear" w:color="auto" w:fill="auto"/>
          </w:tcPr>
          <w:p w14:paraId="4C64F823" w14:textId="77777777" w:rsidR="005502A9" w:rsidRPr="00293370" w:rsidRDefault="005502A9" w:rsidP="00CB1982">
            <w:pPr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293370">
              <w:rPr>
                <w:rFonts w:cs="Open Sans Light"/>
                <w:b/>
                <w:sz w:val="20"/>
                <w:szCs w:val="20"/>
              </w:rPr>
              <w:t>Typ</w:t>
            </w:r>
            <w:r w:rsidRPr="00293370">
              <w:rPr>
                <w:rFonts w:cs="Open Sans Light"/>
                <w:b/>
                <w:spacing w:val="-8"/>
                <w:sz w:val="20"/>
                <w:szCs w:val="20"/>
              </w:rPr>
              <w:t xml:space="preserve"> </w:t>
            </w: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>wnioskodawcy</w:t>
            </w:r>
          </w:p>
        </w:tc>
        <w:tc>
          <w:tcPr>
            <w:tcW w:w="6515" w:type="dxa"/>
          </w:tcPr>
          <w:p w14:paraId="58902F5B" w14:textId="77777777" w:rsidR="005502A9" w:rsidRPr="00293370" w:rsidRDefault="005502A9" w:rsidP="00CB1982">
            <w:pPr>
              <w:rPr>
                <w:rFonts w:cs="Open Sans Light"/>
                <w:b/>
                <w:sz w:val="20"/>
                <w:szCs w:val="20"/>
              </w:rPr>
            </w:pPr>
          </w:p>
        </w:tc>
      </w:tr>
      <w:tr w:rsidR="005502A9" w:rsidRPr="00293370" w14:paraId="30479EBA" w14:textId="77777777" w:rsidTr="007C7A46">
        <w:trPr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14:paraId="6E6EE41D" w14:textId="77777777" w:rsidR="005502A9" w:rsidRPr="00293370" w:rsidRDefault="005502A9" w:rsidP="00CB1982">
            <w:pPr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>Forma własności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2F321B21" w14:textId="77777777" w:rsidR="005502A9" w:rsidRPr="00293370" w:rsidRDefault="005502A9" w:rsidP="00CB1982">
            <w:pPr>
              <w:rPr>
                <w:rFonts w:cs="Open Sans Light"/>
                <w:b/>
                <w:spacing w:val="-2"/>
                <w:sz w:val="20"/>
                <w:szCs w:val="20"/>
              </w:rPr>
            </w:pPr>
          </w:p>
        </w:tc>
      </w:tr>
      <w:tr w:rsidR="005502A9" w:rsidRPr="00293370" w14:paraId="70C52C48" w14:textId="77777777" w:rsidTr="007C7A46">
        <w:trPr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14:paraId="46A101F6" w14:textId="77777777" w:rsidR="005502A9" w:rsidRPr="00293370" w:rsidRDefault="005502A9" w:rsidP="00CB1982">
            <w:pPr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293370">
              <w:rPr>
                <w:rFonts w:cs="Open Sans Light"/>
                <w:b/>
                <w:w w:val="90"/>
                <w:sz w:val="20"/>
                <w:szCs w:val="20"/>
              </w:rPr>
              <w:t>Wielkość</w:t>
            </w:r>
            <w:r w:rsidRPr="00293370">
              <w:rPr>
                <w:rFonts w:cs="Open Sans Light"/>
                <w:b/>
                <w:spacing w:val="41"/>
                <w:sz w:val="20"/>
                <w:szCs w:val="20"/>
              </w:rPr>
              <w:t xml:space="preserve"> </w:t>
            </w: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>przedsiębiorstwa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29D523A5" w14:textId="77777777" w:rsidR="005502A9" w:rsidRPr="00293370" w:rsidRDefault="005502A9" w:rsidP="00CB1982">
            <w:pPr>
              <w:rPr>
                <w:rFonts w:cs="Open Sans Light"/>
                <w:b/>
                <w:w w:val="90"/>
                <w:sz w:val="20"/>
                <w:szCs w:val="20"/>
              </w:rPr>
            </w:pPr>
          </w:p>
        </w:tc>
      </w:tr>
      <w:tr w:rsidR="005502A9" w:rsidRPr="00293370" w14:paraId="70FB4ED9" w14:textId="77777777" w:rsidTr="007C7A46">
        <w:trPr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14:paraId="5740C0F6" w14:textId="77777777" w:rsidR="005502A9" w:rsidRPr="00293370" w:rsidRDefault="005502A9" w:rsidP="00CB1982">
            <w:pPr>
              <w:rPr>
                <w:rFonts w:cs="Open Sans Light"/>
                <w:b/>
                <w:w w:val="90"/>
                <w:sz w:val="20"/>
                <w:szCs w:val="20"/>
              </w:rPr>
            </w:pPr>
            <w:r w:rsidRPr="00293370">
              <w:rPr>
                <w:rFonts w:cs="Open Sans Light"/>
                <w:b/>
                <w:spacing w:val="-4"/>
                <w:sz w:val="20"/>
                <w:szCs w:val="20"/>
              </w:rPr>
              <w:t>Kraj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6A37927A" w14:textId="77777777" w:rsidR="005502A9" w:rsidRPr="00293370" w:rsidRDefault="005502A9" w:rsidP="00CB1982">
            <w:pPr>
              <w:rPr>
                <w:rFonts w:cs="Open Sans Light"/>
                <w:b/>
                <w:spacing w:val="-4"/>
                <w:sz w:val="20"/>
                <w:szCs w:val="20"/>
              </w:rPr>
            </w:pPr>
          </w:p>
        </w:tc>
      </w:tr>
      <w:tr w:rsidR="005502A9" w:rsidRPr="00293370" w14:paraId="0E680E3B" w14:textId="77777777" w:rsidTr="007C7A46">
        <w:trPr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14:paraId="740CD6B0" w14:textId="77777777" w:rsidR="005502A9" w:rsidRPr="00293370" w:rsidRDefault="005502A9" w:rsidP="00CB1982">
            <w:pPr>
              <w:rPr>
                <w:rFonts w:cs="Open Sans Light"/>
                <w:b/>
                <w:spacing w:val="-4"/>
                <w:sz w:val="20"/>
                <w:szCs w:val="20"/>
              </w:rPr>
            </w:pP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>Miejscowość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2B950185" w14:textId="77777777" w:rsidR="005502A9" w:rsidRPr="00293370" w:rsidRDefault="005502A9" w:rsidP="00CB1982">
            <w:pPr>
              <w:rPr>
                <w:rFonts w:cs="Open Sans Light"/>
                <w:b/>
                <w:spacing w:val="-2"/>
                <w:sz w:val="20"/>
                <w:szCs w:val="20"/>
              </w:rPr>
            </w:pPr>
          </w:p>
        </w:tc>
      </w:tr>
      <w:tr w:rsidR="005502A9" w:rsidRPr="00293370" w14:paraId="09FD5757" w14:textId="77777777" w:rsidTr="007C7A46">
        <w:trPr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14:paraId="48F6A8C7" w14:textId="77777777" w:rsidR="005502A9" w:rsidRPr="00293370" w:rsidRDefault="005502A9" w:rsidP="00CB1982">
            <w:pPr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>Ulica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39B5AEBD" w14:textId="77777777" w:rsidR="005502A9" w:rsidRPr="00293370" w:rsidRDefault="005502A9" w:rsidP="00CB1982">
            <w:pPr>
              <w:rPr>
                <w:rFonts w:cs="Open Sans Light"/>
                <w:b/>
                <w:spacing w:val="-2"/>
                <w:sz w:val="20"/>
                <w:szCs w:val="20"/>
              </w:rPr>
            </w:pPr>
          </w:p>
        </w:tc>
      </w:tr>
      <w:tr w:rsidR="005502A9" w:rsidRPr="00293370" w14:paraId="412979E3" w14:textId="77777777" w:rsidTr="007C7A46">
        <w:trPr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14:paraId="570C4D71" w14:textId="77777777" w:rsidR="005502A9" w:rsidRPr="00293370" w:rsidRDefault="005502A9" w:rsidP="00CB1982">
            <w:pPr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293370">
              <w:rPr>
                <w:rFonts w:cs="Open Sans Light"/>
                <w:b/>
                <w:spacing w:val="-4"/>
                <w:sz w:val="20"/>
                <w:szCs w:val="20"/>
              </w:rPr>
              <w:t xml:space="preserve">Kod </w:t>
            </w: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>pocztowy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0E03C1AB" w14:textId="77777777" w:rsidR="005502A9" w:rsidRPr="00293370" w:rsidRDefault="005502A9" w:rsidP="00CB1982">
            <w:pPr>
              <w:rPr>
                <w:rFonts w:cs="Open Sans Light"/>
                <w:b/>
                <w:spacing w:val="-4"/>
                <w:sz w:val="20"/>
                <w:szCs w:val="20"/>
              </w:rPr>
            </w:pPr>
          </w:p>
        </w:tc>
      </w:tr>
      <w:tr w:rsidR="005502A9" w:rsidRPr="00293370" w14:paraId="0F05CFCF" w14:textId="77777777" w:rsidTr="007C7A46">
        <w:trPr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14:paraId="6F35DF37" w14:textId="77777777" w:rsidR="005502A9" w:rsidRPr="00293370" w:rsidRDefault="005502A9" w:rsidP="00CB1982">
            <w:pPr>
              <w:rPr>
                <w:rFonts w:cs="Open Sans Light"/>
                <w:b/>
                <w:spacing w:val="-4"/>
                <w:sz w:val="20"/>
                <w:szCs w:val="20"/>
              </w:rPr>
            </w:pPr>
            <w:r w:rsidRPr="00293370">
              <w:rPr>
                <w:rFonts w:cs="Open Sans Light"/>
                <w:b/>
                <w:sz w:val="20"/>
                <w:szCs w:val="20"/>
              </w:rPr>
              <w:t>Nr</w:t>
            </w: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 xml:space="preserve"> budynku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00C13473" w14:textId="77777777" w:rsidR="005502A9" w:rsidRPr="00293370" w:rsidRDefault="005502A9" w:rsidP="00CB1982">
            <w:pPr>
              <w:rPr>
                <w:rFonts w:cs="Open Sans Light"/>
                <w:b/>
                <w:sz w:val="20"/>
                <w:szCs w:val="20"/>
              </w:rPr>
            </w:pPr>
          </w:p>
        </w:tc>
      </w:tr>
      <w:tr w:rsidR="005502A9" w:rsidRPr="00293370" w14:paraId="42EAF6CE" w14:textId="77777777" w:rsidTr="007C7A46">
        <w:trPr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14:paraId="6D01FC3C" w14:textId="77777777" w:rsidR="005502A9" w:rsidRPr="00293370" w:rsidRDefault="005502A9" w:rsidP="00CB1982">
            <w:pPr>
              <w:rPr>
                <w:rFonts w:cs="Open Sans Light"/>
                <w:b/>
                <w:sz w:val="20"/>
                <w:szCs w:val="20"/>
              </w:rPr>
            </w:pPr>
            <w:r w:rsidRPr="00293370">
              <w:rPr>
                <w:rFonts w:cs="Open Sans Light"/>
                <w:b/>
                <w:sz w:val="20"/>
                <w:szCs w:val="20"/>
              </w:rPr>
              <w:t>Nr</w:t>
            </w: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 xml:space="preserve"> lokalu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00366C72" w14:textId="77777777" w:rsidR="005502A9" w:rsidRPr="00293370" w:rsidRDefault="005502A9" w:rsidP="00CB1982">
            <w:pPr>
              <w:rPr>
                <w:rFonts w:cs="Open Sans Light"/>
                <w:b/>
                <w:sz w:val="20"/>
                <w:szCs w:val="20"/>
              </w:rPr>
            </w:pPr>
          </w:p>
        </w:tc>
      </w:tr>
      <w:tr w:rsidR="005502A9" w:rsidRPr="00293370" w14:paraId="0E9F751B" w14:textId="77777777" w:rsidTr="007C7A46">
        <w:trPr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14:paraId="4B0B08D0" w14:textId="77777777" w:rsidR="005502A9" w:rsidRPr="00293370" w:rsidRDefault="005502A9" w:rsidP="00CB1982">
            <w:pPr>
              <w:rPr>
                <w:rFonts w:cs="Open Sans Light"/>
                <w:b/>
                <w:sz w:val="20"/>
                <w:szCs w:val="20"/>
              </w:rPr>
            </w:pP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>Adres</w:t>
            </w:r>
            <w:r w:rsidRPr="00293370">
              <w:rPr>
                <w:rFonts w:cs="Open Sans Light"/>
                <w:b/>
                <w:spacing w:val="-8"/>
                <w:sz w:val="20"/>
                <w:szCs w:val="20"/>
              </w:rPr>
              <w:t xml:space="preserve"> </w:t>
            </w: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>email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015E02D6" w14:textId="77777777" w:rsidR="005502A9" w:rsidRPr="00293370" w:rsidRDefault="005502A9" w:rsidP="00CB1982">
            <w:pPr>
              <w:rPr>
                <w:rFonts w:cs="Open Sans Light"/>
                <w:b/>
                <w:spacing w:val="-2"/>
                <w:sz w:val="20"/>
                <w:szCs w:val="20"/>
              </w:rPr>
            </w:pPr>
          </w:p>
        </w:tc>
      </w:tr>
      <w:tr w:rsidR="005502A9" w:rsidRPr="00293370" w14:paraId="7A516877" w14:textId="77777777" w:rsidTr="007C7A46">
        <w:trPr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14:paraId="165C4A7B" w14:textId="77777777" w:rsidR="005502A9" w:rsidRPr="00293370" w:rsidRDefault="005502A9" w:rsidP="00CB1982">
            <w:pPr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>Telefon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6DA1FC1A" w14:textId="77777777" w:rsidR="005502A9" w:rsidRPr="00293370" w:rsidRDefault="005502A9" w:rsidP="00CB1982">
            <w:pPr>
              <w:rPr>
                <w:rFonts w:cs="Open Sans Light"/>
                <w:b/>
                <w:spacing w:val="-2"/>
                <w:sz w:val="20"/>
                <w:szCs w:val="20"/>
              </w:rPr>
            </w:pPr>
          </w:p>
        </w:tc>
      </w:tr>
      <w:tr w:rsidR="005502A9" w:rsidRPr="00293370" w14:paraId="1FC841B6" w14:textId="77777777" w:rsidTr="007C7A46">
        <w:trPr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14:paraId="20219EEF" w14:textId="77777777" w:rsidR="005502A9" w:rsidRPr="00293370" w:rsidRDefault="005502A9" w:rsidP="00CB1982">
            <w:pPr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 xml:space="preserve">Strona </w:t>
            </w:r>
            <w:r w:rsidRPr="00293370">
              <w:rPr>
                <w:rFonts w:cs="Open Sans Light"/>
                <w:b/>
                <w:spacing w:val="-5"/>
                <w:sz w:val="20"/>
                <w:szCs w:val="20"/>
              </w:rPr>
              <w:t>WWW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44DAFA7C" w14:textId="77777777" w:rsidR="005502A9" w:rsidRPr="00293370" w:rsidRDefault="005502A9" w:rsidP="00CB1982">
            <w:pPr>
              <w:rPr>
                <w:rFonts w:cs="Open Sans Light"/>
                <w:b/>
                <w:spacing w:val="-2"/>
                <w:sz w:val="20"/>
                <w:szCs w:val="20"/>
              </w:rPr>
            </w:pPr>
          </w:p>
        </w:tc>
      </w:tr>
      <w:tr w:rsidR="005502A9" w:rsidRPr="00293370" w14:paraId="2B284A44" w14:textId="77777777" w:rsidTr="007C7A46">
        <w:trPr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14:paraId="608DB4B6" w14:textId="77777777" w:rsidR="005502A9" w:rsidRPr="00293370" w:rsidRDefault="005502A9" w:rsidP="00CB1982">
            <w:pPr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293370">
              <w:rPr>
                <w:rFonts w:cs="Open Sans Light"/>
                <w:b/>
                <w:w w:val="90"/>
                <w:sz w:val="20"/>
                <w:szCs w:val="20"/>
              </w:rPr>
              <w:t>Możliwość</w:t>
            </w:r>
            <w:r w:rsidRPr="00293370">
              <w:rPr>
                <w:rFonts w:cs="Open Sans Light"/>
                <w:b/>
                <w:spacing w:val="48"/>
                <w:sz w:val="20"/>
                <w:szCs w:val="20"/>
              </w:rPr>
              <w:t xml:space="preserve"> </w:t>
            </w:r>
            <w:r w:rsidRPr="00293370">
              <w:rPr>
                <w:rFonts w:cs="Open Sans Light"/>
                <w:b/>
                <w:w w:val="90"/>
                <w:sz w:val="20"/>
                <w:szCs w:val="20"/>
              </w:rPr>
              <w:t>odzyskania</w:t>
            </w:r>
            <w:r w:rsidRPr="00293370">
              <w:rPr>
                <w:rFonts w:cs="Open Sans Light"/>
                <w:b/>
                <w:spacing w:val="48"/>
                <w:sz w:val="20"/>
                <w:szCs w:val="20"/>
              </w:rPr>
              <w:t xml:space="preserve"> </w:t>
            </w:r>
            <w:r w:rsidRPr="00293370">
              <w:rPr>
                <w:rFonts w:cs="Open Sans Light"/>
                <w:b/>
                <w:spacing w:val="-5"/>
                <w:w w:val="90"/>
                <w:sz w:val="20"/>
                <w:szCs w:val="20"/>
              </w:rPr>
              <w:t>VAT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375AA2E7" w14:textId="77777777" w:rsidR="005502A9" w:rsidRPr="00293370" w:rsidRDefault="005502A9" w:rsidP="00CB1982">
            <w:pPr>
              <w:rPr>
                <w:rFonts w:cs="Open Sans Light"/>
                <w:b/>
                <w:w w:val="90"/>
                <w:sz w:val="20"/>
                <w:szCs w:val="20"/>
              </w:rPr>
            </w:pPr>
          </w:p>
        </w:tc>
      </w:tr>
      <w:tr w:rsidR="005502A9" w:rsidRPr="007C7A46" w14:paraId="33159B21" w14:textId="77777777" w:rsidTr="007C7A46">
        <w:trPr>
          <w:jc w:val="center"/>
        </w:trPr>
        <w:tc>
          <w:tcPr>
            <w:tcW w:w="8771" w:type="dxa"/>
            <w:gridSpan w:val="2"/>
            <w:tcBorders>
              <w:bottom w:val="single" w:sz="4" w:space="0" w:color="auto"/>
            </w:tcBorders>
            <w:shd w:val="clear" w:color="auto" w:fill="7ED8C3"/>
          </w:tcPr>
          <w:p w14:paraId="43B5DE15" w14:textId="7921A325" w:rsidR="005502A9" w:rsidRPr="007C7A46" w:rsidRDefault="005502A9" w:rsidP="007C7A46">
            <w:pPr>
              <w:pStyle w:val="Akapitzlist"/>
              <w:numPr>
                <w:ilvl w:val="0"/>
                <w:numId w:val="1"/>
              </w:numPr>
              <w:ind w:left="306" w:hanging="284"/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7C7A46">
              <w:rPr>
                <w:rFonts w:cs="Open Sans Light"/>
                <w:b/>
                <w:spacing w:val="-2"/>
                <w:sz w:val="20"/>
                <w:szCs w:val="20"/>
              </w:rPr>
              <w:t>Osoba upoważniona do podejmowania decyzji wiążących w imieniu oferenta – imię, nazwisko, funkcja</w:t>
            </w:r>
            <w:r w:rsidR="007C7A46" w:rsidRPr="007C7A46">
              <w:rPr>
                <w:rFonts w:cs="Open Sans Light"/>
                <w:b/>
                <w:spacing w:val="-2"/>
                <w:sz w:val="20"/>
                <w:szCs w:val="20"/>
              </w:rPr>
              <w:t>:</w:t>
            </w:r>
          </w:p>
        </w:tc>
      </w:tr>
      <w:tr w:rsidR="005502A9" w:rsidRPr="004A651D" w14:paraId="22DF94BF" w14:textId="77777777" w:rsidTr="005502A9">
        <w:trPr>
          <w:jc w:val="center"/>
        </w:trPr>
        <w:tc>
          <w:tcPr>
            <w:tcW w:w="87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ED101C" w14:textId="77777777" w:rsidR="005502A9" w:rsidRPr="004A651D" w:rsidRDefault="005502A9" w:rsidP="0044294D">
            <w:pPr>
              <w:rPr>
                <w:rFonts w:cs="Open Sans Light"/>
                <w:bCs/>
                <w:sz w:val="20"/>
                <w:szCs w:val="20"/>
              </w:rPr>
            </w:pPr>
          </w:p>
          <w:p w14:paraId="79A3FAF5" w14:textId="77777777" w:rsidR="005502A9" w:rsidRPr="004A651D" w:rsidRDefault="005502A9" w:rsidP="007C7A46">
            <w:pPr>
              <w:rPr>
                <w:rFonts w:cs="Open Sans Light"/>
                <w:bCs/>
                <w:sz w:val="20"/>
                <w:szCs w:val="20"/>
              </w:rPr>
            </w:pPr>
          </w:p>
        </w:tc>
      </w:tr>
      <w:tr w:rsidR="005502A9" w:rsidRPr="007C7A46" w14:paraId="7D8CFB84" w14:textId="77777777" w:rsidTr="007C7A46">
        <w:trPr>
          <w:trHeight w:val="227"/>
          <w:jc w:val="center"/>
        </w:trPr>
        <w:tc>
          <w:tcPr>
            <w:tcW w:w="8771" w:type="dxa"/>
            <w:gridSpan w:val="2"/>
            <w:shd w:val="clear" w:color="auto" w:fill="7ED8C3"/>
          </w:tcPr>
          <w:p w14:paraId="765A3415" w14:textId="77777777" w:rsidR="005502A9" w:rsidRPr="007C7A46" w:rsidRDefault="005502A9" w:rsidP="007C7A46">
            <w:pPr>
              <w:pStyle w:val="Akapitzlist"/>
              <w:numPr>
                <w:ilvl w:val="0"/>
                <w:numId w:val="1"/>
              </w:numPr>
              <w:ind w:left="306" w:hanging="284"/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7C7A46">
              <w:rPr>
                <w:rFonts w:cs="Open Sans Light"/>
                <w:b/>
                <w:spacing w:val="-2"/>
                <w:sz w:val="20"/>
                <w:szCs w:val="20"/>
              </w:rPr>
              <w:t>Osoba do kontaktu:</w:t>
            </w:r>
          </w:p>
        </w:tc>
      </w:tr>
      <w:tr w:rsidR="005502A9" w:rsidRPr="00293370" w14:paraId="1A3EDDE8" w14:textId="77777777" w:rsidTr="007C7A46">
        <w:trPr>
          <w:jc w:val="center"/>
        </w:trPr>
        <w:tc>
          <w:tcPr>
            <w:tcW w:w="2256" w:type="dxa"/>
            <w:shd w:val="clear" w:color="auto" w:fill="auto"/>
          </w:tcPr>
          <w:p w14:paraId="2499FAC1" w14:textId="77777777" w:rsidR="005502A9" w:rsidRPr="00293370" w:rsidRDefault="005502A9" w:rsidP="00CB1982">
            <w:pPr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>imię</w:t>
            </w:r>
          </w:p>
        </w:tc>
        <w:tc>
          <w:tcPr>
            <w:tcW w:w="6515" w:type="dxa"/>
            <w:shd w:val="clear" w:color="auto" w:fill="auto"/>
          </w:tcPr>
          <w:p w14:paraId="42358512" w14:textId="77777777" w:rsidR="005502A9" w:rsidRPr="00293370" w:rsidRDefault="005502A9" w:rsidP="00CB1982">
            <w:pPr>
              <w:ind w:left="360"/>
              <w:rPr>
                <w:rFonts w:cs="Open Sans Light"/>
                <w:b/>
                <w:sz w:val="20"/>
                <w:szCs w:val="20"/>
              </w:rPr>
            </w:pPr>
          </w:p>
        </w:tc>
      </w:tr>
      <w:tr w:rsidR="005502A9" w:rsidRPr="00293370" w14:paraId="106487EB" w14:textId="77777777" w:rsidTr="007C7A46">
        <w:trPr>
          <w:jc w:val="center"/>
        </w:trPr>
        <w:tc>
          <w:tcPr>
            <w:tcW w:w="2256" w:type="dxa"/>
            <w:shd w:val="clear" w:color="auto" w:fill="auto"/>
          </w:tcPr>
          <w:p w14:paraId="78D3C300" w14:textId="77777777" w:rsidR="005502A9" w:rsidRPr="00293370" w:rsidRDefault="005502A9" w:rsidP="00CB1982">
            <w:pPr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>nazwisko</w:t>
            </w:r>
          </w:p>
        </w:tc>
        <w:tc>
          <w:tcPr>
            <w:tcW w:w="6515" w:type="dxa"/>
            <w:shd w:val="clear" w:color="auto" w:fill="auto"/>
          </w:tcPr>
          <w:p w14:paraId="6EECE044" w14:textId="77777777" w:rsidR="005502A9" w:rsidRPr="00293370" w:rsidRDefault="005502A9" w:rsidP="00CB1982">
            <w:pPr>
              <w:ind w:left="360"/>
              <w:rPr>
                <w:rFonts w:cs="Open Sans Light"/>
                <w:b/>
                <w:sz w:val="20"/>
                <w:szCs w:val="20"/>
              </w:rPr>
            </w:pPr>
          </w:p>
        </w:tc>
      </w:tr>
      <w:tr w:rsidR="005502A9" w:rsidRPr="00293370" w14:paraId="6B1221D6" w14:textId="77777777" w:rsidTr="007C7A46">
        <w:trPr>
          <w:jc w:val="center"/>
        </w:trPr>
        <w:tc>
          <w:tcPr>
            <w:tcW w:w="2256" w:type="dxa"/>
            <w:shd w:val="clear" w:color="auto" w:fill="auto"/>
          </w:tcPr>
          <w:p w14:paraId="7BBEF58B" w14:textId="77777777" w:rsidR="005502A9" w:rsidRPr="00293370" w:rsidRDefault="005502A9" w:rsidP="00CB1982">
            <w:pPr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>nr telefonu</w:t>
            </w:r>
          </w:p>
        </w:tc>
        <w:tc>
          <w:tcPr>
            <w:tcW w:w="6515" w:type="dxa"/>
            <w:shd w:val="clear" w:color="auto" w:fill="auto"/>
          </w:tcPr>
          <w:p w14:paraId="67DED805" w14:textId="77777777" w:rsidR="005502A9" w:rsidRPr="00293370" w:rsidRDefault="005502A9" w:rsidP="00CB1982">
            <w:pPr>
              <w:ind w:left="360"/>
              <w:rPr>
                <w:rFonts w:cs="Open Sans Light"/>
                <w:b/>
                <w:sz w:val="20"/>
                <w:szCs w:val="20"/>
              </w:rPr>
            </w:pPr>
          </w:p>
        </w:tc>
      </w:tr>
      <w:tr w:rsidR="005502A9" w:rsidRPr="00293370" w14:paraId="41343F6C" w14:textId="77777777" w:rsidTr="007C7A46">
        <w:trPr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14:paraId="31A90FC5" w14:textId="77777777" w:rsidR="005502A9" w:rsidRPr="00293370" w:rsidRDefault="005502A9" w:rsidP="00CB1982">
            <w:pPr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>adres e-mail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shd w:val="clear" w:color="auto" w:fill="auto"/>
          </w:tcPr>
          <w:p w14:paraId="3DCECA50" w14:textId="77777777" w:rsidR="005502A9" w:rsidRPr="00293370" w:rsidRDefault="005502A9" w:rsidP="00CB1982">
            <w:pPr>
              <w:ind w:left="360"/>
              <w:rPr>
                <w:rFonts w:cs="Open Sans Light"/>
                <w:b/>
                <w:sz w:val="20"/>
                <w:szCs w:val="20"/>
              </w:rPr>
            </w:pPr>
          </w:p>
        </w:tc>
      </w:tr>
      <w:tr w:rsidR="005502A9" w:rsidRPr="007C7A46" w14:paraId="071EC1BD" w14:textId="77777777" w:rsidTr="007C7A46">
        <w:trPr>
          <w:jc w:val="center"/>
        </w:trPr>
        <w:tc>
          <w:tcPr>
            <w:tcW w:w="8771" w:type="dxa"/>
            <w:gridSpan w:val="2"/>
            <w:tcBorders>
              <w:bottom w:val="single" w:sz="4" w:space="0" w:color="auto"/>
            </w:tcBorders>
            <w:shd w:val="clear" w:color="auto" w:fill="7ED8C3"/>
          </w:tcPr>
          <w:p w14:paraId="0C71DC58" w14:textId="661A3AEF" w:rsidR="005502A9" w:rsidRPr="007C7A46" w:rsidRDefault="007C7A46" w:rsidP="007C7A46">
            <w:pPr>
              <w:pStyle w:val="Akapitzlist"/>
              <w:numPr>
                <w:ilvl w:val="0"/>
                <w:numId w:val="1"/>
              </w:numPr>
              <w:ind w:left="306" w:hanging="284"/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7C7A46">
              <w:rPr>
                <w:rFonts w:cs="Open Sans Light"/>
                <w:b/>
                <w:spacing w:val="-2"/>
                <w:sz w:val="20"/>
                <w:szCs w:val="20"/>
              </w:rPr>
              <w:t>Potencjał i doświadczenie</w:t>
            </w:r>
          </w:p>
        </w:tc>
      </w:tr>
      <w:tr w:rsidR="005502A9" w:rsidRPr="00293370" w14:paraId="57E4E564" w14:textId="77777777" w:rsidTr="007C7A46">
        <w:trPr>
          <w:jc w:val="center"/>
        </w:trPr>
        <w:tc>
          <w:tcPr>
            <w:tcW w:w="8771" w:type="dxa"/>
            <w:gridSpan w:val="2"/>
            <w:tcBorders>
              <w:bottom w:val="single" w:sz="4" w:space="0" w:color="auto"/>
            </w:tcBorders>
            <w:shd w:val="clear" w:color="auto" w:fill="7ED8C3"/>
          </w:tcPr>
          <w:p w14:paraId="41FB11C1" w14:textId="428CCD06" w:rsidR="005502A9" w:rsidRPr="007C7A46" w:rsidRDefault="005502A9" w:rsidP="007C7A46">
            <w:pPr>
              <w:pStyle w:val="Akapitzlist"/>
              <w:numPr>
                <w:ilvl w:val="1"/>
                <w:numId w:val="1"/>
              </w:numPr>
              <w:ind w:left="449"/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7C7A46">
              <w:rPr>
                <w:rFonts w:cs="Open Sans Light"/>
                <w:b/>
                <w:spacing w:val="-2"/>
                <w:sz w:val="20"/>
                <w:szCs w:val="20"/>
              </w:rPr>
              <w:t xml:space="preserve">Zgodność działania </w:t>
            </w:r>
            <w:r w:rsidR="00CA3BC3" w:rsidRPr="007C7A46">
              <w:rPr>
                <w:rFonts w:cs="Open Sans Light"/>
                <w:b/>
                <w:spacing w:val="-2"/>
                <w:sz w:val="20"/>
                <w:szCs w:val="20"/>
              </w:rPr>
              <w:t xml:space="preserve">podmiotu </w:t>
            </w:r>
            <w:r w:rsidRPr="007C7A46">
              <w:rPr>
                <w:rFonts w:cs="Open Sans Light"/>
                <w:b/>
                <w:spacing w:val="-2"/>
                <w:sz w:val="20"/>
                <w:szCs w:val="20"/>
              </w:rPr>
              <w:t>z celami partnerstwa</w:t>
            </w:r>
            <w:r w:rsidR="005F6E49" w:rsidRPr="007C7A46">
              <w:rPr>
                <w:rFonts w:cs="Open Sans Light"/>
                <w:b/>
                <w:spacing w:val="-2"/>
                <w:sz w:val="20"/>
                <w:szCs w:val="20"/>
              </w:rPr>
              <w:t>:</w:t>
            </w:r>
          </w:p>
        </w:tc>
      </w:tr>
      <w:tr w:rsidR="005502A9" w:rsidRPr="004A651D" w14:paraId="08C6A51F" w14:textId="77777777" w:rsidTr="005502A9">
        <w:trPr>
          <w:jc w:val="center"/>
        </w:trPr>
        <w:tc>
          <w:tcPr>
            <w:tcW w:w="87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4103B9" w14:textId="77777777" w:rsidR="005502A9" w:rsidRPr="004A651D" w:rsidRDefault="005502A9" w:rsidP="00CB1982">
            <w:pPr>
              <w:rPr>
                <w:rFonts w:cs="Open Sans Light"/>
                <w:bCs/>
                <w:sz w:val="20"/>
                <w:szCs w:val="20"/>
              </w:rPr>
            </w:pPr>
          </w:p>
          <w:p w14:paraId="459BE5AB" w14:textId="77777777" w:rsidR="005502A9" w:rsidRPr="004A651D" w:rsidRDefault="005502A9" w:rsidP="0044294D">
            <w:pPr>
              <w:rPr>
                <w:rFonts w:cs="Open Sans Light"/>
                <w:bCs/>
                <w:sz w:val="20"/>
                <w:szCs w:val="20"/>
              </w:rPr>
            </w:pPr>
          </w:p>
        </w:tc>
      </w:tr>
      <w:tr w:rsidR="005502A9" w:rsidRPr="00293370" w14:paraId="281E228D" w14:textId="77777777" w:rsidTr="007C7A46">
        <w:trPr>
          <w:jc w:val="center"/>
        </w:trPr>
        <w:tc>
          <w:tcPr>
            <w:tcW w:w="8771" w:type="dxa"/>
            <w:gridSpan w:val="2"/>
            <w:tcBorders>
              <w:bottom w:val="single" w:sz="4" w:space="0" w:color="auto"/>
            </w:tcBorders>
            <w:shd w:val="clear" w:color="auto" w:fill="7ED8C3"/>
          </w:tcPr>
          <w:p w14:paraId="47B93B20" w14:textId="7C074D7B" w:rsidR="005502A9" w:rsidRPr="00293370" w:rsidRDefault="00CA3BC3" w:rsidP="007C7A46">
            <w:pPr>
              <w:pStyle w:val="Akapitzlist"/>
              <w:numPr>
                <w:ilvl w:val="1"/>
                <w:numId w:val="1"/>
              </w:numPr>
              <w:ind w:left="449"/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lastRenderedPageBreak/>
              <w:t xml:space="preserve">Informacje o spełnieniu przez podmiot warunków określonych w kryterium premiującym nr 1: </w:t>
            </w:r>
            <w:r w:rsidRPr="00293370">
              <w:rPr>
                <w:rFonts w:cs="Open Sans Light"/>
                <w:b/>
                <w:i/>
                <w:iCs/>
                <w:spacing w:val="-2"/>
                <w:sz w:val="20"/>
                <w:szCs w:val="20"/>
              </w:rPr>
              <w:t xml:space="preserve">projekt jest realizowany w partnerstwie przynajmniej z jednym podmiotem zrzeszającym pracodawców z obszaru lub branż określonych w Krajowej Inteligentnej Specjalizacji (KIS) lub Regionalnych Inteligentnych Specjalizacjach (RIS) </w:t>
            </w:r>
            <w:r w:rsidRPr="00293370">
              <w:rPr>
                <w:rFonts w:cs="Open Sans Light"/>
                <w:bCs/>
                <w:spacing w:val="-2"/>
                <w:sz w:val="20"/>
                <w:szCs w:val="20"/>
              </w:rPr>
              <w:t>(jeśli dotyczy)</w:t>
            </w:r>
          </w:p>
        </w:tc>
      </w:tr>
      <w:tr w:rsidR="005502A9" w:rsidRPr="004A651D" w14:paraId="4B9D0E39" w14:textId="77777777" w:rsidTr="005502A9">
        <w:trPr>
          <w:jc w:val="center"/>
        </w:trPr>
        <w:tc>
          <w:tcPr>
            <w:tcW w:w="87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0D3CC1" w14:textId="77777777" w:rsidR="005502A9" w:rsidRPr="004A651D" w:rsidRDefault="005502A9" w:rsidP="00CB1982">
            <w:pPr>
              <w:rPr>
                <w:rFonts w:cs="Open Sans Light"/>
                <w:bCs/>
                <w:sz w:val="20"/>
                <w:szCs w:val="20"/>
              </w:rPr>
            </w:pPr>
          </w:p>
          <w:p w14:paraId="7CE0800B" w14:textId="77777777" w:rsidR="005502A9" w:rsidRPr="004A651D" w:rsidRDefault="005502A9" w:rsidP="0044294D">
            <w:pPr>
              <w:rPr>
                <w:rFonts w:cs="Open Sans Light"/>
                <w:bCs/>
                <w:sz w:val="20"/>
                <w:szCs w:val="20"/>
              </w:rPr>
            </w:pPr>
          </w:p>
        </w:tc>
      </w:tr>
      <w:tr w:rsidR="005502A9" w:rsidRPr="00293370" w14:paraId="7E41A5D6" w14:textId="77777777" w:rsidTr="007C7A46">
        <w:trPr>
          <w:trHeight w:val="454"/>
          <w:jc w:val="center"/>
        </w:trPr>
        <w:tc>
          <w:tcPr>
            <w:tcW w:w="8771" w:type="dxa"/>
            <w:gridSpan w:val="2"/>
            <w:shd w:val="clear" w:color="auto" w:fill="7ED8C3"/>
            <w:vAlign w:val="center"/>
          </w:tcPr>
          <w:p w14:paraId="39DD6A3E" w14:textId="401D710C" w:rsidR="005502A9" w:rsidRPr="00293370" w:rsidRDefault="005502A9" w:rsidP="00CB1982">
            <w:pPr>
              <w:rPr>
                <w:rFonts w:cs="Open Sans Light"/>
                <w:b/>
                <w:sz w:val="20"/>
                <w:szCs w:val="20"/>
              </w:rPr>
            </w:pPr>
            <w:r w:rsidRPr="00293370">
              <w:rPr>
                <w:rFonts w:cs="Open Sans Light"/>
                <w:b/>
                <w:sz w:val="20"/>
                <w:szCs w:val="20"/>
              </w:rPr>
              <w:t>II</w:t>
            </w:r>
            <w:r w:rsidR="007C7A46">
              <w:rPr>
                <w:rFonts w:cs="Open Sans Light"/>
                <w:b/>
                <w:sz w:val="20"/>
                <w:szCs w:val="20"/>
              </w:rPr>
              <w:t>. I</w:t>
            </w:r>
            <w:r w:rsidR="005F6E49" w:rsidRPr="00293370">
              <w:rPr>
                <w:rFonts w:cs="Open Sans Light"/>
                <w:b/>
                <w:sz w:val="20"/>
                <w:szCs w:val="20"/>
              </w:rPr>
              <w:t xml:space="preserve">nformacje o proponowanym zakresie działań </w:t>
            </w:r>
            <w:r w:rsidR="007C7A46">
              <w:rPr>
                <w:rFonts w:cs="Open Sans Light"/>
                <w:b/>
                <w:sz w:val="20"/>
                <w:szCs w:val="20"/>
              </w:rPr>
              <w:t>w ramach projektu</w:t>
            </w:r>
          </w:p>
        </w:tc>
      </w:tr>
      <w:tr w:rsidR="005502A9" w:rsidRPr="00293370" w14:paraId="5BA8EFBB" w14:textId="77777777" w:rsidTr="007C7A46">
        <w:trPr>
          <w:jc w:val="center"/>
        </w:trPr>
        <w:tc>
          <w:tcPr>
            <w:tcW w:w="8771" w:type="dxa"/>
            <w:gridSpan w:val="2"/>
            <w:tcBorders>
              <w:bottom w:val="single" w:sz="4" w:space="0" w:color="auto"/>
            </w:tcBorders>
            <w:shd w:val="clear" w:color="auto" w:fill="7ED8C3"/>
          </w:tcPr>
          <w:p w14:paraId="3783F05D" w14:textId="4486C050" w:rsidR="005502A9" w:rsidRPr="00293370" w:rsidRDefault="005502A9" w:rsidP="005F6E49">
            <w:pPr>
              <w:pStyle w:val="Akapitzlist"/>
              <w:numPr>
                <w:ilvl w:val="0"/>
                <w:numId w:val="1"/>
              </w:numPr>
              <w:ind w:left="306" w:hanging="284"/>
              <w:rPr>
                <w:rFonts w:cs="Open Sans Light"/>
                <w:b/>
                <w:sz w:val="20"/>
                <w:szCs w:val="20"/>
              </w:rPr>
            </w:pPr>
            <w:r w:rsidRPr="00293370">
              <w:rPr>
                <w:rFonts w:cs="Open Sans Light"/>
                <w:b/>
                <w:sz w:val="20"/>
                <w:szCs w:val="20"/>
              </w:rPr>
              <w:t xml:space="preserve">Planowane </w:t>
            </w:r>
            <w:r w:rsidRPr="005F6E49">
              <w:rPr>
                <w:rFonts w:cs="Open Sans Light"/>
                <w:b/>
                <w:spacing w:val="-2"/>
                <w:sz w:val="20"/>
                <w:szCs w:val="20"/>
              </w:rPr>
              <w:t>działania</w:t>
            </w:r>
            <w:r w:rsidRPr="00293370">
              <w:rPr>
                <w:rFonts w:cs="Open Sans Light"/>
                <w:b/>
                <w:sz w:val="20"/>
                <w:szCs w:val="20"/>
              </w:rPr>
              <w:t xml:space="preserve"> w ramach projektu</w:t>
            </w:r>
            <w:r w:rsidR="007C7A46">
              <w:rPr>
                <w:rFonts w:cs="Open Sans Light"/>
                <w:b/>
                <w:sz w:val="20"/>
                <w:szCs w:val="20"/>
              </w:rPr>
              <w:t xml:space="preserve"> (z uwzględnieniem wymagań określonych w kryterium </w:t>
            </w:r>
            <w:r w:rsidR="0044294D">
              <w:rPr>
                <w:rFonts w:cs="Open Sans Light"/>
                <w:b/>
                <w:sz w:val="20"/>
                <w:szCs w:val="20"/>
              </w:rPr>
              <w:t xml:space="preserve">dostępu </w:t>
            </w:r>
            <w:r w:rsidR="007C7A46">
              <w:rPr>
                <w:rFonts w:cs="Open Sans Light"/>
                <w:b/>
                <w:sz w:val="20"/>
                <w:szCs w:val="20"/>
              </w:rPr>
              <w:t>nr 3 i 4)</w:t>
            </w:r>
          </w:p>
        </w:tc>
      </w:tr>
      <w:tr w:rsidR="005502A9" w:rsidRPr="004A651D" w14:paraId="0ACB4D7D" w14:textId="77777777" w:rsidTr="005502A9">
        <w:trPr>
          <w:jc w:val="center"/>
        </w:trPr>
        <w:tc>
          <w:tcPr>
            <w:tcW w:w="87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DD11EF" w14:textId="77777777" w:rsidR="005502A9" w:rsidRPr="004A651D" w:rsidRDefault="005502A9" w:rsidP="00CB1982">
            <w:pPr>
              <w:rPr>
                <w:rFonts w:cs="Open Sans Light"/>
                <w:bCs/>
                <w:sz w:val="20"/>
                <w:szCs w:val="20"/>
              </w:rPr>
            </w:pPr>
          </w:p>
          <w:p w14:paraId="2F05C109" w14:textId="77777777" w:rsidR="005502A9" w:rsidRPr="004A651D" w:rsidRDefault="005502A9" w:rsidP="00CB1982">
            <w:pPr>
              <w:rPr>
                <w:rFonts w:cs="Open Sans Light"/>
                <w:bCs/>
                <w:sz w:val="20"/>
                <w:szCs w:val="20"/>
              </w:rPr>
            </w:pPr>
          </w:p>
        </w:tc>
      </w:tr>
      <w:tr w:rsidR="007C7A46" w:rsidRPr="00293370" w14:paraId="4AA27765" w14:textId="77777777" w:rsidTr="00CB1982">
        <w:trPr>
          <w:jc w:val="center"/>
        </w:trPr>
        <w:tc>
          <w:tcPr>
            <w:tcW w:w="8771" w:type="dxa"/>
            <w:gridSpan w:val="2"/>
            <w:tcBorders>
              <w:bottom w:val="single" w:sz="4" w:space="0" w:color="auto"/>
            </w:tcBorders>
            <w:shd w:val="clear" w:color="auto" w:fill="7ED8C3"/>
          </w:tcPr>
          <w:p w14:paraId="168D6D30" w14:textId="4B84E1DB" w:rsidR="007C7A46" w:rsidRPr="00293370" w:rsidRDefault="007C7A46" w:rsidP="00CB1982">
            <w:pPr>
              <w:pStyle w:val="Akapitzlist"/>
              <w:numPr>
                <w:ilvl w:val="0"/>
                <w:numId w:val="1"/>
              </w:numPr>
              <w:ind w:left="306" w:hanging="284"/>
              <w:rPr>
                <w:rFonts w:cs="Open Sans Light"/>
                <w:b/>
                <w:sz w:val="20"/>
                <w:szCs w:val="20"/>
              </w:rPr>
            </w:pPr>
            <w:r>
              <w:rPr>
                <w:rFonts w:cs="Open Sans Light"/>
                <w:b/>
                <w:sz w:val="20"/>
                <w:szCs w:val="20"/>
              </w:rPr>
              <w:t>Opis grupy docelowej proponowanych działań</w:t>
            </w:r>
            <w:r w:rsidR="0044294D">
              <w:rPr>
                <w:rFonts w:cs="Open Sans Light"/>
                <w:b/>
                <w:sz w:val="20"/>
                <w:szCs w:val="20"/>
              </w:rPr>
              <w:t xml:space="preserve"> (z uwzględnieniem wymagań określonych w kryterium dostępu nr 2)</w:t>
            </w:r>
          </w:p>
        </w:tc>
      </w:tr>
      <w:tr w:rsidR="007C7A46" w:rsidRPr="004A651D" w14:paraId="513D0FB5" w14:textId="77777777" w:rsidTr="00CB1982">
        <w:trPr>
          <w:jc w:val="center"/>
        </w:trPr>
        <w:tc>
          <w:tcPr>
            <w:tcW w:w="87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072F1C" w14:textId="77777777" w:rsidR="007C7A46" w:rsidRPr="004A651D" w:rsidRDefault="007C7A46" w:rsidP="00CB1982">
            <w:pPr>
              <w:rPr>
                <w:rFonts w:cs="Open Sans Light"/>
                <w:bCs/>
                <w:sz w:val="20"/>
                <w:szCs w:val="20"/>
              </w:rPr>
            </w:pPr>
          </w:p>
          <w:p w14:paraId="5EA73F87" w14:textId="77777777" w:rsidR="007C7A46" w:rsidRPr="004A651D" w:rsidRDefault="007C7A46" w:rsidP="00CB1982">
            <w:pPr>
              <w:rPr>
                <w:rFonts w:cs="Open Sans Light"/>
                <w:bCs/>
                <w:sz w:val="20"/>
                <w:szCs w:val="20"/>
              </w:rPr>
            </w:pPr>
          </w:p>
        </w:tc>
      </w:tr>
      <w:tr w:rsidR="007C7A46" w:rsidRPr="00293370" w14:paraId="7B2C5CDA" w14:textId="77777777" w:rsidTr="00CB1982">
        <w:trPr>
          <w:jc w:val="center"/>
        </w:trPr>
        <w:tc>
          <w:tcPr>
            <w:tcW w:w="8771" w:type="dxa"/>
            <w:gridSpan w:val="2"/>
            <w:tcBorders>
              <w:bottom w:val="single" w:sz="4" w:space="0" w:color="auto"/>
            </w:tcBorders>
            <w:shd w:val="clear" w:color="auto" w:fill="7ED8C3"/>
          </w:tcPr>
          <w:p w14:paraId="4EB7C5CE" w14:textId="6F5A7210" w:rsidR="007C7A46" w:rsidRPr="00293370" w:rsidRDefault="007C7A46" w:rsidP="00CB1982">
            <w:pPr>
              <w:pStyle w:val="Akapitzlist"/>
              <w:numPr>
                <w:ilvl w:val="0"/>
                <w:numId w:val="1"/>
              </w:numPr>
              <w:ind w:left="306" w:hanging="284"/>
              <w:rPr>
                <w:rFonts w:cs="Open Sans Light"/>
                <w:b/>
                <w:sz w:val="20"/>
                <w:szCs w:val="20"/>
              </w:rPr>
            </w:pPr>
            <w:r>
              <w:rPr>
                <w:rFonts w:cs="Open Sans Light"/>
                <w:b/>
                <w:sz w:val="20"/>
                <w:szCs w:val="20"/>
              </w:rPr>
              <w:t>Opis grupy docelowej</w:t>
            </w:r>
            <w:r w:rsidR="0044294D">
              <w:rPr>
                <w:rFonts w:cs="Open Sans Light"/>
                <w:b/>
                <w:sz w:val="20"/>
                <w:szCs w:val="20"/>
              </w:rPr>
              <w:t xml:space="preserve"> i sposób rekrutacji</w:t>
            </w:r>
          </w:p>
        </w:tc>
      </w:tr>
      <w:tr w:rsidR="007C7A46" w:rsidRPr="004A651D" w14:paraId="42A8220D" w14:textId="77777777" w:rsidTr="00CB1982">
        <w:trPr>
          <w:jc w:val="center"/>
        </w:trPr>
        <w:tc>
          <w:tcPr>
            <w:tcW w:w="87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7C02DD" w14:textId="77777777" w:rsidR="007C7A46" w:rsidRPr="004A651D" w:rsidRDefault="007C7A46" w:rsidP="00CB1982">
            <w:pPr>
              <w:rPr>
                <w:rFonts w:cs="Open Sans Light"/>
                <w:bCs/>
                <w:sz w:val="20"/>
                <w:szCs w:val="20"/>
              </w:rPr>
            </w:pPr>
          </w:p>
          <w:p w14:paraId="7986C7B3" w14:textId="77777777" w:rsidR="007C7A46" w:rsidRPr="004A651D" w:rsidRDefault="007C7A46" w:rsidP="00CB1982">
            <w:pPr>
              <w:rPr>
                <w:rFonts w:cs="Open Sans Light"/>
                <w:bCs/>
                <w:sz w:val="20"/>
                <w:szCs w:val="20"/>
              </w:rPr>
            </w:pPr>
          </w:p>
        </w:tc>
      </w:tr>
      <w:tr w:rsidR="0044294D" w:rsidRPr="00293370" w14:paraId="6A3B01B6" w14:textId="77777777" w:rsidTr="00CB1982">
        <w:trPr>
          <w:jc w:val="center"/>
        </w:trPr>
        <w:tc>
          <w:tcPr>
            <w:tcW w:w="8771" w:type="dxa"/>
            <w:gridSpan w:val="2"/>
            <w:tcBorders>
              <w:bottom w:val="single" w:sz="4" w:space="0" w:color="auto"/>
            </w:tcBorders>
            <w:shd w:val="clear" w:color="auto" w:fill="7ED8C3"/>
          </w:tcPr>
          <w:p w14:paraId="6BBDC4FD" w14:textId="0581F7F1" w:rsidR="0044294D" w:rsidRPr="00293370" w:rsidRDefault="0044294D" w:rsidP="00CB1982">
            <w:pPr>
              <w:pStyle w:val="Akapitzlist"/>
              <w:numPr>
                <w:ilvl w:val="0"/>
                <w:numId w:val="1"/>
              </w:numPr>
              <w:ind w:left="306" w:hanging="284"/>
              <w:rPr>
                <w:rFonts w:cs="Open Sans Light"/>
                <w:b/>
                <w:sz w:val="20"/>
                <w:szCs w:val="20"/>
              </w:rPr>
            </w:pPr>
            <w:r>
              <w:rPr>
                <w:rFonts w:cs="Open Sans Light"/>
                <w:b/>
                <w:sz w:val="20"/>
                <w:szCs w:val="20"/>
              </w:rPr>
              <w:t>Szacowany budżet projektu, wartoś</w:t>
            </w:r>
            <w:r w:rsidR="00182819">
              <w:rPr>
                <w:rFonts w:cs="Open Sans Light"/>
                <w:b/>
                <w:sz w:val="20"/>
                <w:szCs w:val="20"/>
              </w:rPr>
              <w:t>ć</w:t>
            </w:r>
            <w:r>
              <w:rPr>
                <w:rFonts w:cs="Open Sans Light"/>
                <w:b/>
                <w:sz w:val="20"/>
                <w:szCs w:val="20"/>
              </w:rPr>
              <w:t xml:space="preserve"> planowanych usług zlecanych podmiotom zewnętrznym</w:t>
            </w:r>
            <w:r w:rsidR="00182819">
              <w:rPr>
                <w:rFonts w:cs="Open Sans Light"/>
                <w:b/>
                <w:sz w:val="20"/>
                <w:szCs w:val="20"/>
              </w:rPr>
              <w:t>, wartość kosztów</w:t>
            </w:r>
            <w:r w:rsidR="00182819">
              <w:t xml:space="preserve"> </w:t>
            </w:r>
            <w:r w:rsidR="00182819" w:rsidRPr="00182819">
              <w:rPr>
                <w:rFonts w:cs="Open Sans Light"/>
                <w:b/>
                <w:sz w:val="20"/>
                <w:szCs w:val="20"/>
              </w:rPr>
              <w:t>cross-</w:t>
            </w:r>
            <w:proofErr w:type="spellStart"/>
            <w:r w:rsidR="00182819" w:rsidRPr="00182819">
              <w:rPr>
                <w:rFonts w:cs="Open Sans Light"/>
                <w:b/>
                <w:sz w:val="20"/>
                <w:szCs w:val="20"/>
              </w:rPr>
              <w:t>financing</w:t>
            </w:r>
            <w:proofErr w:type="spellEnd"/>
          </w:p>
        </w:tc>
      </w:tr>
      <w:tr w:rsidR="0044294D" w:rsidRPr="004A651D" w14:paraId="5DBC7644" w14:textId="77777777" w:rsidTr="00CB1982">
        <w:trPr>
          <w:jc w:val="center"/>
        </w:trPr>
        <w:tc>
          <w:tcPr>
            <w:tcW w:w="87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DED615" w14:textId="77777777" w:rsidR="0044294D" w:rsidRPr="004A651D" w:rsidRDefault="0044294D" w:rsidP="00CB1982">
            <w:pPr>
              <w:rPr>
                <w:rFonts w:cs="Open Sans Light"/>
                <w:bCs/>
                <w:sz w:val="20"/>
                <w:szCs w:val="20"/>
              </w:rPr>
            </w:pPr>
          </w:p>
          <w:p w14:paraId="64C7BD77" w14:textId="77777777" w:rsidR="0044294D" w:rsidRPr="004A651D" w:rsidRDefault="0044294D" w:rsidP="00CB1982">
            <w:pPr>
              <w:rPr>
                <w:rFonts w:cs="Open Sans Light"/>
                <w:bCs/>
                <w:sz w:val="20"/>
                <w:szCs w:val="20"/>
              </w:rPr>
            </w:pPr>
          </w:p>
        </w:tc>
      </w:tr>
      <w:tr w:rsidR="0044294D" w:rsidRPr="00293370" w14:paraId="7B9F6E38" w14:textId="77777777" w:rsidTr="00CB1982">
        <w:trPr>
          <w:jc w:val="center"/>
        </w:trPr>
        <w:tc>
          <w:tcPr>
            <w:tcW w:w="8771" w:type="dxa"/>
            <w:gridSpan w:val="2"/>
            <w:tcBorders>
              <w:bottom w:val="single" w:sz="4" w:space="0" w:color="auto"/>
            </w:tcBorders>
            <w:shd w:val="clear" w:color="auto" w:fill="7ED8C3"/>
          </w:tcPr>
          <w:p w14:paraId="41447DEB" w14:textId="02C9AA3D" w:rsidR="0044294D" w:rsidRPr="00293370" w:rsidRDefault="0044294D" w:rsidP="00CB1982">
            <w:pPr>
              <w:pStyle w:val="Akapitzlist"/>
              <w:numPr>
                <w:ilvl w:val="0"/>
                <w:numId w:val="1"/>
              </w:numPr>
              <w:ind w:left="306" w:hanging="284"/>
              <w:rPr>
                <w:rFonts w:cs="Open Sans Light"/>
                <w:b/>
                <w:sz w:val="20"/>
                <w:szCs w:val="20"/>
              </w:rPr>
            </w:pPr>
            <w:r w:rsidRPr="0044294D">
              <w:rPr>
                <w:rFonts w:cs="Open Sans Light"/>
                <w:b/>
                <w:sz w:val="20"/>
                <w:szCs w:val="20"/>
              </w:rPr>
              <w:t xml:space="preserve">Najważniejsze wskaźniki realizacji </w:t>
            </w:r>
            <w:r w:rsidR="00182819">
              <w:rPr>
                <w:rFonts w:cs="Open Sans Light"/>
                <w:b/>
                <w:sz w:val="20"/>
                <w:szCs w:val="20"/>
              </w:rPr>
              <w:t xml:space="preserve">zaproponowanych </w:t>
            </w:r>
            <w:r w:rsidRPr="0044294D">
              <w:rPr>
                <w:rFonts w:cs="Open Sans Light"/>
                <w:b/>
                <w:sz w:val="20"/>
                <w:szCs w:val="20"/>
              </w:rPr>
              <w:t>działań</w:t>
            </w:r>
          </w:p>
        </w:tc>
      </w:tr>
      <w:tr w:rsidR="0044294D" w:rsidRPr="004A651D" w14:paraId="0A9A6DF5" w14:textId="77777777" w:rsidTr="00CB1982">
        <w:trPr>
          <w:jc w:val="center"/>
        </w:trPr>
        <w:tc>
          <w:tcPr>
            <w:tcW w:w="87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544FFC" w14:textId="77777777" w:rsidR="0044294D" w:rsidRPr="004A651D" w:rsidRDefault="0044294D" w:rsidP="00CB1982">
            <w:pPr>
              <w:rPr>
                <w:rFonts w:cs="Open Sans Light"/>
                <w:bCs/>
                <w:sz w:val="20"/>
                <w:szCs w:val="20"/>
              </w:rPr>
            </w:pPr>
          </w:p>
          <w:p w14:paraId="738D30EA" w14:textId="77777777" w:rsidR="0044294D" w:rsidRPr="004A651D" w:rsidRDefault="0044294D" w:rsidP="00CB1982">
            <w:pPr>
              <w:rPr>
                <w:rFonts w:cs="Open Sans Light"/>
                <w:bCs/>
                <w:sz w:val="20"/>
                <w:szCs w:val="20"/>
              </w:rPr>
            </w:pPr>
          </w:p>
        </w:tc>
      </w:tr>
      <w:tr w:rsidR="005502A9" w:rsidRPr="00293370" w14:paraId="26DEA4B0" w14:textId="77777777" w:rsidTr="005F6E49">
        <w:trPr>
          <w:jc w:val="center"/>
        </w:trPr>
        <w:tc>
          <w:tcPr>
            <w:tcW w:w="8771" w:type="dxa"/>
            <w:gridSpan w:val="2"/>
            <w:shd w:val="clear" w:color="auto" w:fill="7ED8C3"/>
          </w:tcPr>
          <w:p w14:paraId="3468785F" w14:textId="56187C76" w:rsidR="005502A9" w:rsidRPr="004A651D" w:rsidRDefault="00182819" w:rsidP="004A651D">
            <w:pPr>
              <w:pStyle w:val="Akapitzlist"/>
              <w:numPr>
                <w:ilvl w:val="0"/>
                <w:numId w:val="1"/>
              </w:numPr>
              <w:ind w:left="306" w:hanging="284"/>
              <w:rPr>
                <w:rFonts w:cs="Open Sans Light"/>
                <w:b/>
                <w:sz w:val="20"/>
                <w:szCs w:val="20"/>
              </w:rPr>
            </w:pPr>
            <w:r>
              <w:rPr>
                <w:rFonts w:cs="Open Sans Light"/>
                <w:b/>
                <w:sz w:val="20"/>
                <w:szCs w:val="20"/>
              </w:rPr>
              <w:t>Inne informacje, w tym w</w:t>
            </w:r>
            <w:r w:rsidR="005502A9" w:rsidRPr="00293370">
              <w:rPr>
                <w:rFonts w:cs="Open Sans Light"/>
                <w:b/>
                <w:sz w:val="20"/>
                <w:szCs w:val="20"/>
              </w:rPr>
              <w:t xml:space="preserve">skazanie </w:t>
            </w:r>
            <w:r w:rsidR="004A651D" w:rsidRPr="0069265F">
              <w:rPr>
                <w:rFonts w:cs="Open Sans Light"/>
              </w:rPr>
              <w:t xml:space="preserve">zgodność propozycji współpracy z Planem działania na rok 2023 dla Priorytetu 1 Umiejętności, Działanie 01.05 Umiejętności w szkolnictwie wyższym </w:t>
            </w:r>
            <w:hyperlink r:id="rId8" w:history="1">
              <w:r w:rsidR="004A651D" w:rsidRPr="0069265F">
                <w:rPr>
                  <w:rStyle w:val="Hipercze"/>
                  <w:rFonts w:cs="Open Sans Light"/>
                </w:rPr>
                <w:t>Rozwój kwalifikacji i kompetencji osób dorosłych</w:t>
              </w:r>
            </w:hyperlink>
            <w:r w:rsidR="004A651D" w:rsidRPr="0069265F">
              <w:rPr>
                <w:rFonts w:cs="Open Sans Light"/>
              </w:rPr>
              <w:t xml:space="preserve"> oraz konkursem nr </w:t>
            </w:r>
            <w:hyperlink r:id="rId9" w:history="1">
              <w:r w:rsidR="004A651D" w:rsidRPr="0069265F">
                <w:rPr>
                  <w:rStyle w:val="Hipercze"/>
                  <w:rFonts w:cs="Open Sans Light"/>
                </w:rPr>
                <w:t>FERS.01.05-IP.08-008/23</w:t>
              </w:r>
            </w:hyperlink>
            <w:r w:rsidR="009E27A8">
              <w:rPr>
                <w:rStyle w:val="Hipercze"/>
                <w:rFonts w:cs="Open Sans Light"/>
              </w:rPr>
              <w:t>,</w:t>
            </w:r>
            <w:r w:rsidR="009E27A8">
              <w:rPr>
                <w:rFonts w:cs="Open Sans Light"/>
              </w:rPr>
              <w:t xml:space="preserve"> w</w:t>
            </w:r>
            <w:r w:rsidR="009E27A8" w:rsidRPr="009E27A8">
              <w:rPr>
                <w:rFonts w:cs="Open Sans Light"/>
              </w:rPr>
              <w:t xml:space="preserve"> tym </w:t>
            </w:r>
            <w:r w:rsidR="009E27A8">
              <w:rPr>
                <w:rFonts w:cs="Open Sans Light"/>
              </w:rPr>
              <w:t>w zakresie spełnienia kryteriów horyzontalnych i kryterium premiującego nr 2 (jeśli dotyczy)</w:t>
            </w:r>
          </w:p>
        </w:tc>
      </w:tr>
      <w:tr w:rsidR="005502A9" w:rsidRPr="004A651D" w14:paraId="057A5594" w14:textId="77777777" w:rsidTr="005502A9">
        <w:trPr>
          <w:jc w:val="center"/>
        </w:trPr>
        <w:tc>
          <w:tcPr>
            <w:tcW w:w="87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60B50D" w14:textId="77777777" w:rsidR="005502A9" w:rsidRPr="004A651D" w:rsidRDefault="005502A9" w:rsidP="00CB1982">
            <w:pPr>
              <w:rPr>
                <w:rFonts w:cs="Open Sans Light"/>
                <w:bCs/>
                <w:sz w:val="20"/>
                <w:szCs w:val="20"/>
              </w:rPr>
            </w:pPr>
          </w:p>
          <w:p w14:paraId="53768933" w14:textId="77777777" w:rsidR="005502A9" w:rsidRPr="004A651D" w:rsidRDefault="005502A9" w:rsidP="0044294D">
            <w:pPr>
              <w:rPr>
                <w:rFonts w:cs="Open Sans Light"/>
                <w:bCs/>
                <w:sz w:val="20"/>
                <w:szCs w:val="20"/>
              </w:rPr>
            </w:pPr>
          </w:p>
        </w:tc>
      </w:tr>
      <w:tr w:rsidR="005502A9" w:rsidRPr="00293370" w14:paraId="01AE8C35" w14:textId="77777777" w:rsidTr="007C7A46">
        <w:trPr>
          <w:jc w:val="center"/>
        </w:trPr>
        <w:tc>
          <w:tcPr>
            <w:tcW w:w="8771" w:type="dxa"/>
            <w:gridSpan w:val="2"/>
            <w:tcBorders>
              <w:bottom w:val="single" w:sz="4" w:space="0" w:color="auto"/>
            </w:tcBorders>
            <w:shd w:val="clear" w:color="auto" w:fill="7ED8C3"/>
          </w:tcPr>
          <w:p w14:paraId="12F5FB18" w14:textId="3752929A" w:rsidR="005502A9" w:rsidRPr="00293370" w:rsidRDefault="005502A9" w:rsidP="00CB1982">
            <w:pPr>
              <w:rPr>
                <w:rFonts w:cs="Open Sans Light"/>
                <w:b/>
                <w:sz w:val="20"/>
                <w:szCs w:val="20"/>
              </w:rPr>
            </w:pPr>
            <w:r w:rsidRPr="00293370">
              <w:rPr>
                <w:rFonts w:cs="Open Sans Light"/>
                <w:b/>
                <w:sz w:val="20"/>
                <w:szCs w:val="20"/>
              </w:rPr>
              <w:t>III</w:t>
            </w:r>
            <w:r w:rsidR="0044294D">
              <w:rPr>
                <w:rFonts w:cs="Open Sans Light"/>
                <w:b/>
                <w:sz w:val="20"/>
                <w:szCs w:val="20"/>
              </w:rPr>
              <w:t>.</w:t>
            </w:r>
            <w:r w:rsidRPr="00293370">
              <w:rPr>
                <w:rFonts w:cs="Open Sans Light"/>
                <w:b/>
                <w:sz w:val="20"/>
                <w:szCs w:val="20"/>
              </w:rPr>
              <w:t xml:space="preserve"> </w:t>
            </w:r>
            <w:r w:rsidR="00293370" w:rsidRPr="00293370">
              <w:rPr>
                <w:rFonts w:cs="Open Sans Light"/>
                <w:b/>
                <w:sz w:val="20"/>
                <w:szCs w:val="20"/>
              </w:rPr>
              <w:t>Potencjał do realizacji proponowanych w ramach projektu działań</w:t>
            </w:r>
          </w:p>
        </w:tc>
      </w:tr>
      <w:tr w:rsidR="005502A9" w:rsidRPr="00293370" w14:paraId="25851651" w14:textId="77777777" w:rsidTr="007C7A46">
        <w:trPr>
          <w:jc w:val="center"/>
        </w:trPr>
        <w:tc>
          <w:tcPr>
            <w:tcW w:w="8771" w:type="dxa"/>
            <w:gridSpan w:val="2"/>
            <w:shd w:val="clear" w:color="auto" w:fill="7ED8C3"/>
          </w:tcPr>
          <w:p w14:paraId="0CBF4969" w14:textId="73B90E93" w:rsidR="005502A9" w:rsidRPr="00293370" w:rsidRDefault="005502A9" w:rsidP="00CB7089">
            <w:pPr>
              <w:pStyle w:val="Akapitzlist"/>
              <w:numPr>
                <w:ilvl w:val="0"/>
                <w:numId w:val="1"/>
              </w:numPr>
              <w:ind w:left="306" w:hanging="284"/>
              <w:rPr>
                <w:rFonts w:cs="Open Sans Light"/>
                <w:b/>
                <w:sz w:val="20"/>
                <w:szCs w:val="20"/>
              </w:rPr>
            </w:pP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>Doświadczenie</w:t>
            </w:r>
            <w:r w:rsidR="009E27A8">
              <w:rPr>
                <w:rFonts w:cs="Open Sans Light"/>
                <w:b/>
                <w:spacing w:val="-2"/>
                <w:sz w:val="20"/>
                <w:szCs w:val="20"/>
              </w:rPr>
              <w:t xml:space="preserve"> w realizacji podobnych projektów. O</w:t>
            </w:r>
            <w:r w:rsidR="00293370" w:rsidRPr="00293370">
              <w:rPr>
                <w:rFonts w:cs="Open Sans Light"/>
                <w:b/>
                <w:spacing w:val="-2"/>
                <w:sz w:val="20"/>
                <w:szCs w:val="20"/>
              </w:rPr>
              <w:t>pis potencjału społecznego w:</w:t>
            </w:r>
          </w:p>
          <w:p w14:paraId="727F436E" w14:textId="28037CD5" w:rsidR="00293370" w:rsidRPr="00293370" w:rsidRDefault="00293370" w:rsidP="00293370">
            <w:pPr>
              <w:pStyle w:val="Default"/>
              <w:numPr>
                <w:ilvl w:val="0"/>
                <w:numId w:val="5"/>
              </w:numPr>
              <w:rPr>
                <w:rFonts w:ascii="Open Sans Light" w:hAnsi="Open Sans Light" w:cs="Open Sans Light"/>
                <w:b/>
                <w:color w:val="auto"/>
                <w:spacing w:val="-2"/>
                <w:sz w:val="20"/>
                <w:szCs w:val="20"/>
              </w:rPr>
            </w:pPr>
            <w:r w:rsidRPr="00293370">
              <w:rPr>
                <w:rFonts w:ascii="Open Sans Light" w:hAnsi="Open Sans Light" w:cs="Open Sans Light"/>
                <w:b/>
                <w:color w:val="auto"/>
                <w:spacing w:val="-2"/>
                <w:sz w:val="20"/>
                <w:szCs w:val="20"/>
              </w:rPr>
              <w:t xml:space="preserve">w obszarze, w którym udzielane będzie wsparcie przewidziane w proponowanych działaniach, </w:t>
            </w:r>
          </w:p>
          <w:p w14:paraId="58EF1030" w14:textId="00406D5F" w:rsidR="00293370" w:rsidRPr="00293370" w:rsidRDefault="00293370" w:rsidP="00293370">
            <w:pPr>
              <w:pStyle w:val="Default"/>
              <w:numPr>
                <w:ilvl w:val="0"/>
                <w:numId w:val="5"/>
              </w:numPr>
              <w:rPr>
                <w:rFonts w:ascii="Open Sans Light" w:hAnsi="Open Sans Light" w:cs="Open Sans Light"/>
                <w:b/>
                <w:color w:val="auto"/>
                <w:spacing w:val="-2"/>
                <w:sz w:val="20"/>
                <w:szCs w:val="20"/>
              </w:rPr>
            </w:pPr>
            <w:r w:rsidRPr="00293370">
              <w:rPr>
                <w:rFonts w:ascii="Open Sans Light" w:hAnsi="Open Sans Light" w:cs="Open Sans Light"/>
                <w:b/>
                <w:color w:val="auto"/>
                <w:spacing w:val="-2"/>
                <w:sz w:val="20"/>
                <w:szCs w:val="20"/>
              </w:rPr>
              <w:t>na rzecz grupy docelowej, do której kierowane będzie wsparcie przewidziane w proponowanych działaniach,</w:t>
            </w:r>
          </w:p>
          <w:p w14:paraId="2045817B" w14:textId="1367C4A6" w:rsidR="00293370" w:rsidRPr="00293370" w:rsidRDefault="00293370" w:rsidP="0029337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>na określonym terytorium, którego dotyczyć będzie realizacja projektu</w:t>
            </w:r>
            <w:r w:rsidR="009E27A8">
              <w:rPr>
                <w:rFonts w:cs="Open Sans Light"/>
                <w:b/>
                <w:spacing w:val="-2"/>
                <w:sz w:val="20"/>
                <w:szCs w:val="20"/>
              </w:rPr>
              <w:t>.</w:t>
            </w:r>
          </w:p>
        </w:tc>
      </w:tr>
      <w:tr w:rsidR="005502A9" w:rsidRPr="004A651D" w14:paraId="0ADD2150" w14:textId="77777777" w:rsidTr="005502A9">
        <w:trPr>
          <w:jc w:val="center"/>
        </w:trPr>
        <w:tc>
          <w:tcPr>
            <w:tcW w:w="87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802B51" w14:textId="77777777" w:rsidR="005502A9" w:rsidRDefault="005502A9" w:rsidP="0044294D">
            <w:pPr>
              <w:rPr>
                <w:rFonts w:cs="Open Sans Light"/>
                <w:bCs/>
                <w:sz w:val="20"/>
                <w:szCs w:val="20"/>
              </w:rPr>
            </w:pPr>
          </w:p>
          <w:p w14:paraId="6D770A90" w14:textId="77777777" w:rsidR="004A651D" w:rsidRPr="004A651D" w:rsidRDefault="004A651D" w:rsidP="0044294D">
            <w:pPr>
              <w:rPr>
                <w:rFonts w:cs="Open Sans Light"/>
                <w:bCs/>
                <w:sz w:val="20"/>
                <w:szCs w:val="20"/>
              </w:rPr>
            </w:pPr>
          </w:p>
        </w:tc>
      </w:tr>
      <w:tr w:rsidR="005502A9" w:rsidRPr="00293370" w14:paraId="0768BF76" w14:textId="77777777" w:rsidTr="007C7A46">
        <w:trPr>
          <w:jc w:val="center"/>
        </w:trPr>
        <w:tc>
          <w:tcPr>
            <w:tcW w:w="8771" w:type="dxa"/>
            <w:gridSpan w:val="2"/>
            <w:tcBorders>
              <w:bottom w:val="single" w:sz="4" w:space="0" w:color="auto"/>
            </w:tcBorders>
            <w:shd w:val="clear" w:color="auto" w:fill="7ED8C3"/>
          </w:tcPr>
          <w:p w14:paraId="6053BC39" w14:textId="17314082" w:rsidR="005502A9" w:rsidRPr="00293370" w:rsidRDefault="005502A9" w:rsidP="00CB7089">
            <w:pPr>
              <w:pStyle w:val="Akapitzlist"/>
              <w:numPr>
                <w:ilvl w:val="0"/>
                <w:numId w:val="1"/>
              </w:numPr>
              <w:ind w:left="306" w:hanging="284"/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>Sposób zarządzania proponowanymi działaniami</w:t>
            </w:r>
          </w:p>
        </w:tc>
      </w:tr>
      <w:tr w:rsidR="005502A9" w:rsidRPr="004A651D" w14:paraId="6A5C2F6C" w14:textId="77777777" w:rsidTr="005502A9">
        <w:trPr>
          <w:jc w:val="center"/>
        </w:trPr>
        <w:tc>
          <w:tcPr>
            <w:tcW w:w="87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8ED70A" w14:textId="77777777" w:rsidR="005502A9" w:rsidRPr="004A651D" w:rsidRDefault="005502A9" w:rsidP="00CB1982">
            <w:pPr>
              <w:rPr>
                <w:rFonts w:cs="Open Sans Light"/>
                <w:bCs/>
                <w:sz w:val="20"/>
                <w:szCs w:val="20"/>
              </w:rPr>
            </w:pPr>
          </w:p>
          <w:p w14:paraId="68DC66AF" w14:textId="77777777" w:rsidR="005502A9" w:rsidRPr="004A651D" w:rsidRDefault="005502A9" w:rsidP="0044294D">
            <w:pPr>
              <w:rPr>
                <w:rFonts w:cs="Open Sans Light"/>
                <w:bCs/>
                <w:sz w:val="20"/>
                <w:szCs w:val="20"/>
              </w:rPr>
            </w:pPr>
          </w:p>
        </w:tc>
      </w:tr>
      <w:tr w:rsidR="005502A9" w:rsidRPr="00293370" w14:paraId="6A5B64A7" w14:textId="77777777" w:rsidTr="007C7A46">
        <w:trPr>
          <w:jc w:val="center"/>
        </w:trPr>
        <w:tc>
          <w:tcPr>
            <w:tcW w:w="8771" w:type="dxa"/>
            <w:gridSpan w:val="2"/>
            <w:shd w:val="clear" w:color="auto" w:fill="7ED8C3"/>
          </w:tcPr>
          <w:p w14:paraId="6D9438FE" w14:textId="0630F1BA" w:rsidR="005502A9" w:rsidRPr="00293370" w:rsidRDefault="005502A9" w:rsidP="00CB7089">
            <w:pPr>
              <w:pStyle w:val="Akapitzlist"/>
              <w:numPr>
                <w:ilvl w:val="0"/>
                <w:numId w:val="1"/>
              </w:numPr>
              <w:ind w:left="306" w:hanging="284"/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lastRenderedPageBreak/>
              <w:t>Opis wkładu rzeczowego</w:t>
            </w:r>
          </w:p>
        </w:tc>
      </w:tr>
      <w:tr w:rsidR="005502A9" w:rsidRPr="004A651D" w14:paraId="2632C87C" w14:textId="77777777" w:rsidTr="005502A9">
        <w:trPr>
          <w:jc w:val="center"/>
        </w:trPr>
        <w:tc>
          <w:tcPr>
            <w:tcW w:w="87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BA8E3E" w14:textId="77777777" w:rsidR="005502A9" w:rsidRPr="004A651D" w:rsidRDefault="005502A9" w:rsidP="0044294D">
            <w:pPr>
              <w:rPr>
                <w:rFonts w:cs="Open Sans Light"/>
                <w:bCs/>
                <w:sz w:val="20"/>
                <w:szCs w:val="20"/>
              </w:rPr>
            </w:pPr>
          </w:p>
          <w:p w14:paraId="7FEF9BA3" w14:textId="77777777" w:rsidR="005502A9" w:rsidRPr="004A651D" w:rsidRDefault="005502A9" w:rsidP="0044294D">
            <w:pPr>
              <w:rPr>
                <w:rFonts w:cs="Open Sans Light"/>
                <w:bCs/>
                <w:sz w:val="20"/>
                <w:szCs w:val="20"/>
              </w:rPr>
            </w:pPr>
          </w:p>
        </w:tc>
      </w:tr>
      <w:tr w:rsidR="005502A9" w:rsidRPr="00293370" w14:paraId="4DE31448" w14:textId="77777777" w:rsidTr="007C7A46">
        <w:trPr>
          <w:jc w:val="center"/>
        </w:trPr>
        <w:tc>
          <w:tcPr>
            <w:tcW w:w="8771" w:type="dxa"/>
            <w:gridSpan w:val="2"/>
            <w:shd w:val="clear" w:color="auto" w:fill="7ED8C3"/>
          </w:tcPr>
          <w:p w14:paraId="0541F1BA" w14:textId="156F6942" w:rsidR="005502A9" w:rsidRPr="00293370" w:rsidRDefault="005502A9" w:rsidP="00CB7089">
            <w:pPr>
              <w:pStyle w:val="Akapitzlist"/>
              <w:numPr>
                <w:ilvl w:val="0"/>
                <w:numId w:val="1"/>
              </w:numPr>
              <w:ind w:left="306" w:hanging="284"/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>Opis własnych środków finansowych</w:t>
            </w:r>
          </w:p>
        </w:tc>
      </w:tr>
      <w:tr w:rsidR="005502A9" w:rsidRPr="004A651D" w14:paraId="2F823790" w14:textId="77777777" w:rsidTr="005502A9">
        <w:trPr>
          <w:jc w:val="center"/>
        </w:trPr>
        <w:tc>
          <w:tcPr>
            <w:tcW w:w="8771" w:type="dxa"/>
            <w:gridSpan w:val="2"/>
            <w:shd w:val="clear" w:color="auto" w:fill="auto"/>
          </w:tcPr>
          <w:p w14:paraId="2F96A177" w14:textId="77777777" w:rsidR="005502A9" w:rsidRPr="004A651D" w:rsidRDefault="005502A9" w:rsidP="0044294D">
            <w:pPr>
              <w:rPr>
                <w:rFonts w:cs="Open Sans Light"/>
                <w:bCs/>
                <w:sz w:val="20"/>
                <w:szCs w:val="20"/>
              </w:rPr>
            </w:pPr>
          </w:p>
          <w:p w14:paraId="40BD0C00" w14:textId="77777777" w:rsidR="005502A9" w:rsidRPr="004A651D" w:rsidRDefault="005502A9" w:rsidP="00CB1982">
            <w:pPr>
              <w:rPr>
                <w:rFonts w:cs="Open Sans Light"/>
                <w:bCs/>
                <w:sz w:val="20"/>
                <w:szCs w:val="20"/>
              </w:rPr>
            </w:pPr>
          </w:p>
        </w:tc>
      </w:tr>
      <w:tr w:rsidR="005502A9" w:rsidRPr="00293370" w14:paraId="519D3F61" w14:textId="77777777" w:rsidTr="007C7A46">
        <w:trPr>
          <w:jc w:val="center"/>
        </w:trPr>
        <w:tc>
          <w:tcPr>
            <w:tcW w:w="8771" w:type="dxa"/>
            <w:gridSpan w:val="2"/>
            <w:shd w:val="clear" w:color="auto" w:fill="7ED8C3"/>
          </w:tcPr>
          <w:p w14:paraId="7DC38A4A" w14:textId="7F2EDE2E" w:rsidR="005502A9" w:rsidRPr="00293370" w:rsidRDefault="005502A9" w:rsidP="00CB7089">
            <w:pPr>
              <w:pStyle w:val="Akapitzlist"/>
              <w:numPr>
                <w:ilvl w:val="0"/>
                <w:numId w:val="1"/>
              </w:numPr>
              <w:ind w:left="306" w:hanging="284"/>
              <w:rPr>
                <w:rFonts w:cs="Open Sans Light"/>
                <w:b/>
                <w:spacing w:val="-2"/>
                <w:sz w:val="20"/>
                <w:szCs w:val="20"/>
              </w:rPr>
            </w:pP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>Potencjał kadrowy</w:t>
            </w:r>
            <w:r w:rsidR="005F6E49">
              <w:rPr>
                <w:rFonts w:cs="Open Sans Light"/>
                <w:b/>
                <w:spacing w:val="-2"/>
                <w:sz w:val="20"/>
                <w:szCs w:val="20"/>
              </w:rPr>
              <w:t xml:space="preserve"> i techniczny</w:t>
            </w:r>
            <w:r w:rsidRPr="00293370">
              <w:rPr>
                <w:rFonts w:cs="Open Sans Light"/>
                <w:b/>
                <w:spacing w:val="-2"/>
                <w:sz w:val="20"/>
                <w:szCs w:val="20"/>
              </w:rPr>
              <w:t xml:space="preserve"> do realizacji projektu</w:t>
            </w:r>
          </w:p>
        </w:tc>
      </w:tr>
      <w:tr w:rsidR="005502A9" w:rsidRPr="004A651D" w14:paraId="717ABEDB" w14:textId="77777777" w:rsidTr="005502A9">
        <w:trPr>
          <w:jc w:val="center"/>
        </w:trPr>
        <w:tc>
          <w:tcPr>
            <w:tcW w:w="8771" w:type="dxa"/>
            <w:gridSpan w:val="2"/>
            <w:shd w:val="clear" w:color="auto" w:fill="auto"/>
          </w:tcPr>
          <w:p w14:paraId="31F33BD6" w14:textId="77777777" w:rsidR="005502A9" w:rsidRPr="004A651D" w:rsidRDefault="005502A9" w:rsidP="0044294D">
            <w:pPr>
              <w:rPr>
                <w:rFonts w:cs="Open Sans Light"/>
                <w:bCs/>
                <w:sz w:val="20"/>
                <w:szCs w:val="20"/>
              </w:rPr>
            </w:pPr>
          </w:p>
          <w:p w14:paraId="5B4B43F4" w14:textId="77777777" w:rsidR="005502A9" w:rsidRPr="004A651D" w:rsidRDefault="005502A9" w:rsidP="00CB1982">
            <w:pPr>
              <w:rPr>
                <w:rFonts w:cs="Open Sans Light"/>
                <w:bCs/>
                <w:sz w:val="20"/>
                <w:szCs w:val="20"/>
              </w:rPr>
            </w:pPr>
          </w:p>
        </w:tc>
      </w:tr>
      <w:tr w:rsidR="007C7A46" w:rsidRPr="00293370" w14:paraId="7E158510" w14:textId="77777777" w:rsidTr="00CB1982">
        <w:trPr>
          <w:jc w:val="center"/>
        </w:trPr>
        <w:tc>
          <w:tcPr>
            <w:tcW w:w="8771" w:type="dxa"/>
            <w:gridSpan w:val="2"/>
            <w:shd w:val="clear" w:color="auto" w:fill="7ED8C3"/>
          </w:tcPr>
          <w:p w14:paraId="663AEFFC" w14:textId="6B1EAEB4" w:rsidR="007C7A46" w:rsidRPr="00293370" w:rsidRDefault="007C7A46" w:rsidP="00CB1982">
            <w:pPr>
              <w:pStyle w:val="Akapitzlist"/>
              <w:numPr>
                <w:ilvl w:val="0"/>
                <w:numId w:val="1"/>
              </w:numPr>
              <w:ind w:left="306" w:hanging="284"/>
              <w:rPr>
                <w:rFonts w:cs="Open Sans Light"/>
                <w:b/>
                <w:spacing w:val="-2"/>
                <w:sz w:val="20"/>
                <w:szCs w:val="20"/>
              </w:rPr>
            </w:pPr>
            <w:r>
              <w:rPr>
                <w:rFonts w:cs="Open Sans Light"/>
                <w:b/>
                <w:spacing w:val="-2"/>
                <w:sz w:val="20"/>
                <w:szCs w:val="20"/>
              </w:rPr>
              <w:t>Załączniki</w:t>
            </w:r>
          </w:p>
        </w:tc>
      </w:tr>
      <w:tr w:rsidR="007C7A46" w:rsidRPr="00293370" w14:paraId="2CFBF325" w14:textId="77777777" w:rsidTr="007C7A46">
        <w:trPr>
          <w:jc w:val="center"/>
        </w:trPr>
        <w:tc>
          <w:tcPr>
            <w:tcW w:w="8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694D" w14:textId="77777777" w:rsidR="007C7A46" w:rsidRPr="005F6E49" w:rsidRDefault="007C7A46" w:rsidP="007C7A46">
            <w:pPr>
              <w:pStyle w:val="Akapitzlist"/>
              <w:numPr>
                <w:ilvl w:val="0"/>
                <w:numId w:val="8"/>
              </w:numPr>
              <w:ind w:left="449"/>
              <w:rPr>
                <w:rFonts w:cs="Open Sans Light"/>
                <w:sz w:val="20"/>
                <w:szCs w:val="20"/>
              </w:rPr>
            </w:pPr>
            <w:r w:rsidRPr="005F6E49">
              <w:rPr>
                <w:rFonts w:cs="Open Sans Light"/>
                <w:sz w:val="20"/>
                <w:szCs w:val="20"/>
              </w:rPr>
              <w:t>Kosztorys proponowanych działań</w:t>
            </w:r>
          </w:p>
          <w:p w14:paraId="23F6F705" w14:textId="77777777" w:rsidR="007C7A46" w:rsidRDefault="007C7A46" w:rsidP="007C7A46">
            <w:pPr>
              <w:pStyle w:val="Akapitzlist"/>
              <w:numPr>
                <w:ilvl w:val="0"/>
                <w:numId w:val="8"/>
              </w:numPr>
              <w:ind w:left="449"/>
              <w:rPr>
                <w:rFonts w:cs="Open Sans Light"/>
                <w:sz w:val="20"/>
                <w:szCs w:val="20"/>
              </w:rPr>
            </w:pPr>
            <w:r w:rsidRPr="005F6E49">
              <w:rPr>
                <w:rFonts w:cs="Open Sans Light"/>
                <w:sz w:val="20"/>
                <w:szCs w:val="20"/>
              </w:rPr>
              <w:t>Harmonogram proponowanych działań</w:t>
            </w:r>
          </w:p>
          <w:p w14:paraId="608D6F84" w14:textId="586AE021" w:rsidR="007C7A46" w:rsidRPr="007C7A46" w:rsidRDefault="007C7A46" w:rsidP="007C7A46">
            <w:pPr>
              <w:pStyle w:val="Akapitzlist"/>
              <w:numPr>
                <w:ilvl w:val="0"/>
                <w:numId w:val="8"/>
              </w:numPr>
              <w:ind w:left="449"/>
              <w:rPr>
                <w:rFonts w:cs="Open Sans Light"/>
                <w:sz w:val="20"/>
                <w:szCs w:val="20"/>
              </w:rPr>
            </w:pPr>
            <w:r>
              <w:rPr>
                <w:rFonts w:cs="Open Sans Light"/>
                <w:sz w:val="20"/>
                <w:szCs w:val="20"/>
              </w:rPr>
              <w:t>Inne: …..</w:t>
            </w:r>
          </w:p>
        </w:tc>
      </w:tr>
      <w:tr w:rsidR="005502A9" w:rsidRPr="00293370" w14:paraId="3F5C8E38" w14:textId="77777777" w:rsidTr="007C7A46">
        <w:trPr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7ED8C3"/>
            <w:vAlign w:val="center"/>
          </w:tcPr>
          <w:p w14:paraId="6FCF4CD4" w14:textId="5EFF50FB" w:rsidR="005502A9" w:rsidRPr="007C7A46" w:rsidRDefault="007C7A46" w:rsidP="007C7A46">
            <w:pPr>
              <w:jc w:val="center"/>
              <w:rPr>
                <w:rFonts w:cs="Open Sans Light"/>
                <w:b/>
                <w:sz w:val="16"/>
                <w:szCs w:val="16"/>
              </w:rPr>
            </w:pPr>
            <w:r w:rsidRPr="007C7A46">
              <w:rPr>
                <w:rFonts w:cs="Open Sans Light"/>
                <w:b/>
                <w:sz w:val="16"/>
                <w:szCs w:val="16"/>
              </w:rPr>
              <w:t>d</w:t>
            </w:r>
            <w:r w:rsidR="005502A9" w:rsidRPr="007C7A46">
              <w:rPr>
                <w:rFonts w:cs="Open Sans Light"/>
                <w:b/>
                <w:sz w:val="16"/>
                <w:szCs w:val="16"/>
              </w:rPr>
              <w:t>ata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shd w:val="clear" w:color="auto" w:fill="7ED8C3"/>
            <w:vAlign w:val="center"/>
          </w:tcPr>
          <w:p w14:paraId="25BC2ECF" w14:textId="40D87B25" w:rsidR="005502A9" w:rsidRPr="007C7A46" w:rsidRDefault="007C7A46" w:rsidP="007C7A46">
            <w:pPr>
              <w:ind w:left="360"/>
              <w:jc w:val="center"/>
              <w:rPr>
                <w:rFonts w:cs="Open Sans Light"/>
                <w:b/>
                <w:sz w:val="16"/>
                <w:szCs w:val="16"/>
              </w:rPr>
            </w:pPr>
            <w:r w:rsidRPr="007C7A46">
              <w:rPr>
                <w:rFonts w:cs="Open Sans Light"/>
                <w:b/>
                <w:sz w:val="16"/>
                <w:szCs w:val="16"/>
              </w:rPr>
              <w:t>p</w:t>
            </w:r>
            <w:r w:rsidR="005502A9" w:rsidRPr="007C7A46">
              <w:rPr>
                <w:rFonts w:cs="Open Sans Light"/>
                <w:b/>
                <w:sz w:val="16"/>
                <w:szCs w:val="16"/>
              </w:rPr>
              <w:t>odpis/y osoby/osób upoważnionej/</w:t>
            </w:r>
            <w:proofErr w:type="spellStart"/>
            <w:r w:rsidR="005502A9" w:rsidRPr="007C7A46">
              <w:rPr>
                <w:rFonts w:cs="Open Sans Light"/>
                <w:b/>
                <w:sz w:val="16"/>
                <w:szCs w:val="16"/>
              </w:rPr>
              <w:t>ych</w:t>
            </w:r>
            <w:proofErr w:type="spellEnd"/>
            <w:r w:rsidR="005502A9" w:rsidRPr="007C7A46">
              <w:rPr>
                <w:rFonts w:cs="Open Sans Light"/>
                <w:b/>
                <w:sz w:val="16"/>
                <w:szCs w:val="16"/>
              </w:rPr>
              <w:t xml:space="preserve"> do podejmowania </w:t>
            </w:r>
            <w:r w:rsidRPr="007C7A46">
              <w:rPr>
                <w:rFonts w:cs="Open Sans Light"/>
                <w:b/>
                <w:sz w:val="16"/>
                <w:szCs w:val="16"/>
              </w:rPr>
              <w:t xml:space="preserve">wiążących </w:t>
            </w:r>
            <w:r w:rsidR="005502A9" w:rsidRPr="007C7A46">
              <w:rPr>
                <w:rFonts w:cs="Open Sans Light"/>
                <w:b/>
                <w:sz w:val="16"/>
                <w:szCs w:val="16"/>
              </w:rPr>
              <w:t>decyzji</w:t>
            </w:r>
          </w:p>
        </w:tc>
      </w:tr>
      <w:tr w:rsidR="005502A9" w:rsidRPr="00293370" w14:paraId="409D5B4C" w14:textId="77777777" w:rsidTr="0044294D">
        <w:trPr>
          <w:trHeight w:val="1191"/>
          <w:jc w:val="center"/>
        </w:trPr>
        <w:tc>
          <w:tcPr>
            <w:tcW w:w="2256" w:type="dxa"/>
            <w:shd w:val="clear" w:color="auto" w:fill="auto"/>
          </w:tcPr>
          <w:p w14:paraId="5CC8DE12" w14:textId="77777777" w:rsidR="005502A9" w:rsidRPr="00293370" w:rsidRDefault="005502A9" w:rsidP="00CB1982">
            <w:pPr>
              <w:ind w:left="360"/>
              <w:rPr>
                <w:rFonts w:cs="Open Sans Light"/>
                <w:b/>
                <w:sz w:val="20"/>
                <w:szCs w:val="20"/>
              </w:rPr>
            </w:pPr>
          </w:p>
          <w:p w14:paraId="3AC7682B" w14:textId="77777777" w:rsidR="005502A9" w:rsidRPr="00293370" w:rsidRDefault="005502A9" w:rsidP="00CB1982">
            <w:pPr>
              <w:ind w:left="360"/>
              <w:rPr>
                <w:rFonts w:cs="Open Sans Light"/>
                <w:b/>
                <w:sz w:val="20"/>
                <w:szCs w:val="20"/>
              </w:rPr>
            </w:pPr>
          </w:p>
        </w:tc>
        <w:tc>
          <w:tcPr>
            <w:tcW w:w="6515" w:type="dxa"/>
            <w:shd w:val="clear" w:color="auto" w:fill="auto"/>
          </w:tcPr>
          <w:p w14:paraId="0EF4053A" w14:textId="77777777" w:rsidR="005502A9" w:rsidRPr="00293370" w:rsidRDefault="005502A9" w:rsidP="00CB1982">
            <w:pPr>
              <w:ind w:left="360"/>
              <w:rPr>
                <w:rFonts w:cs="Open Sans Light"/>
                <w:b/>
                <w:sz w:val="20"/>
                <w:szCs w:val="20"/>
              </w:rPr>
            </w:pPr>
          </w:p>
          <w:p w14:paraId="4279401C" w14:textId="77777777" w:rsidR="005502A9" w:rsidRPr="00293370" w:rsidRDefault="005502A9" w:rsidP="00CB1982">
            <w:pPr>
              <w:ind w:left="360"/>
              <w:rPr>
                <w:rFonts w:cs="Open Sans Light"/>
                <w:b/>
                <w:sz w:val="20"/>
                <w:szCs w:val="20"/>
              </w:rPr>
            </w:pPr>
          </w:p>
        </w:tc>
      </w:tr>
    </w:tbl>
    <w:p w14:paraId="6CC6116B" w14:textId="33EC62C2" w:rsidR="005B62A0" w:rsidRPr="007C7A46" w:rsidRDefault="005B62A0" w:rsidP="007C7A46">
      <w:pPr>
        <w:rPr>
          <w:rFonts w:cs="Open Sans Light"/>
          <w:sz w:val="2"/>
          <w:szCs w:val="2"/>
        </w:rPr>
      </w:pPr>
    </w:p>
    <w:sectPr w:rsidR="005B62A0" w:rsidRPr="007C7A46" w:rsidSect="00DC2778">
      <w:footerReference w:type="default" r:id="rId10"/>
      <w:headerReference w:type="first" r:id="rId11"/>
      <w:footerReference w:type="first" r:id="rId12"/>
      <w:pgSz w:w="11900" w:h="16840"/>
      <w:pgMar w:top="1418" w:right="1134" w:bottom="1418" w:left="1985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92563" w14:textId="77777777" w:rsidR="00BC4589" w:rsidRDefault="00BC4589" w:rsidP="00A67878">
      <w:r>
        <w:separator/>
      </w:r>
    </w:p>
  </w:endnote>
  <w:endnote w:type="continuationSeparator" w:id="0">
    <w:p w14:paraId="31FD4426" w14:textId="77777777" w:rsidR="00BC4589" w:rsidRDefault="00BC4589" w:rsidP="00A6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altName w:val="Corbel Light"/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Regular">
    <w:altName w:val="Times New Roman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6970"/>
    </w:tblGrid>
    <w:tr w:rsidR="00DC2778" w:rsidRPr="000677E3" w14:paraId="572ACD03" w14:textId="77777777" w:rsidTr="00000EED">
      <w:tc>
        <w:tcPr>
          <w:tcW w:w="1668" w:type="dxa"/>
        </w:tcPr>
        <w:p w14:paraId="24384B9E" w14:textId="77777777" w:rsidR="00DC2778" w:rsidRPr="000677E3" w:rsidRDefault="00DC2778" w:rsidP="00DC2778">
          <w:pPr>
            <w:pStyle w:val="Bezodstpw"/>
            <w:rPr>
              <w:rFonts w:ascii="Open Sans Regular" w:hAnsi="Open Sans Regular"/>
              <w:color w:val="007481"/>
            </w:rPr>
          </w:pPr>
          <w:r w:rsidRPr="000677E3">
            <w:rPr>
              <w:rFonts w:ascii="Open Sans Regular" w:hAnsi="Open Sans Regular"/>
              <w:color w:val="007481"/>
            </w:rPr>
            <w:t>www.sgh.waw.pl</w:t>
          </w:r>
        </w:p>
      </w:tc>
      <w:tc>
        <w:tcPr>
          <w:tcW w:w="6970" w:type="dxa"/>
        </w:tcPr>
        <w:p w14:paraId="1EB9C0EB" w14:textId="335A48D8" w:rsidR="00DC2778" w:rsidRPr="000677E3" w:rsidRDefault="00287AA7" w:rsidP="003E667D">
          <w:pPr>
            <w:pStyle w:val="Bezodstpw"/>
          </w:pPr>
          <w:r w:rsidRPr="00B95407">
            <w:t xml:space="preserve">Szkoła Główna Handlowa w Warszawie, al. Niepodległości 162, 02-554 Warszawa tel.: +48 22 564 </w:t>
          </w:r>
          <w:r>
            <w:t>60</w:t>
          </w:r>
          <w:r w:rsidRPr="00B95407">
            <w:t xml:space="preserve"> </w:t>
          </w:r>
          <w:r>
            <w:t>00, informacja@sgh.waw.pl</w:t>
          </w:r>
        </w:p>
      </w:tc>
    </w:tr>
  </w:tbl>
  <w:p w14:paraId="04ED71ED" w14:textId="77777777" w:rsidR="00DC2778" w:rsidRPr="000677E3" w:rsidRDefault="00DC27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6970"/>
    </w:tblGrid>
    <w:tr w:rsidR="002170F8" w:rsidRPr="007B742B" w14:paraId="50F5DF1C" w14:textId="77777777" w:rsidTr="007755A0">
      <w:tc>
        <w:tcPr>
          <w:tcW w:w="1668" w:type="dxa"/>
        </w:tcPr>
        <w:p w14:paraId="07EDFE03" w14:textId="77777777" w:rsidR="002170F8" w:rsidRPr="007B742B" w:rsidRDefault="002170F8" w:rsidP="002170F8">
          <w:pPr>
            <w:pStyle w:val="Bezodstpw"/>
            <w:rPr>
              <w:rFonts w:ascii="Open Sans Regular" w:hAnsi="Open Sans Regular"/>
              <w:color w:val="007481"/>
            </w:rPr>
          </w:pPr>
          <w:r w:rsidRPr="007B742B">
            <w:rPr>
              <w:rFonts w:ascii="Open Sans Regular" w:hAnsi="Open Sans Regular"/>
              <w:color w:val="007481"/>
            </w:rPr>
            <w:t>www.sgh.waw.pl</w:t>
          </w:r>
        </w:p>
      </w:tc>
      <w:tc>
        <w:tcPr>
          <w:tcW w:w="6970" w:type="dxa"/>
        </w:tcPr>
        <w:p w14:paraId="50365F61" w14:textId="71952BB5" w:rsidR="002170F8" w:rsidRPr="007B742B" w:rsidRDefault="00287AA7" w:rsidP="003E667D">
          <w:pPr>
            <w:pStyle w:val="Bezodstpw"/>
          </w:pPr>
          <w:r w:rsidRPr="00B95407">
            <w:t xml:space="preserve">Szkoła Główna Handlowa w Warszawie, al. Niepodległości 162, 02-554 Warszawa tel.: +48 22 564 </w:t>
          </w:r>
          <w:r>
            <w:t>60</w:t>
          </w:r>
          <w:r w:rsidRPr="00B95407">
            <w:t xml:space="preserve"> </w:t>
          </w:r>
          <w:r>
            <w:t>00, informacja@sgh.waw.pl</w:t>
          </w:r>
        </w:p>
      </w:tc>
    </w:tr>
  </w:tbl>
  <w:p w14:paraId="4204ABB8" w14:textId="77777777" w:rsidR="00DC2778" w:rsidRPr="000677E3" w:rsidRDefault="00DC27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6336A" w14:textId="77777777" w:rsidR="00BC4589" w:rsidRDefault="00BC4589" w:rsidP="00A67878">
      <w:r>
        <w:separator/>
      </w:r>
    </w:p>
  </w:footnote>
  <w:footnote w:type="continuationSeparator" w:id="0">
    <w:p w14:paraId="03DC09EE" w14:textId="77777777" w:rsidR="00BC4589" w:rsidRDefault="00BC4589" w:rsidP="00A67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1F2A" w14:textId="77777777" w:rsidR="004E0B9C" w:rsidRDefault="004E0B9C" w:rsidP="004E0B9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655AC2" wp14:editId="1E076638">
              <wp:simplePos x="0" y="0"/>
              <wp:positionH relativeFrom="page">
                <wp:posOffset>2315688</wp:posOffset>
              </wp:positionH>
              <wp:positionV relativeFrom="page">
                <wp:posOffset>617517</wp:posOffset>
              </wp:positionV>
              <wp:extent cx="2612572" cy="396240"/>
              <wp:effectExtent l="0" t="0" r="16510" b="381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2572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B16CD6" w14:textId="272A9DBB" w:rsidR="00B67011" w:rsidRPr="00B67011" w:rsidRDefault="00B67011" w:rsidP="00B67011">
                          <w:pPr>
                            <w:pStyle w:val="Nagwek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655AC2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182.35pt;margin-top:48.6pt;width:205.7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" filled="f" stroked="f">
              <v:textbox inset="0,0,0,0">
                <w:txbxContent>
                  <w:p w14:paraId="6FB16CD6" w14:textId="272A9DBB" w:rsidR="00B67011" w:rsidRPr="00B67011" w:rsidRDefault="00B67011" w:rsidP="00B67011">
                    <w:pPr>
                      <w:pStyle w:val="Nagwek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DFF1CF7" wp14:editId="1F070800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9675" cy="2736850"/>
          <wp:effectExtent l="0" t="0" r="9525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H_papier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7368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B0CDEB" w14:textId="088FA75B" w:rsidR="00DC2778" w:rsidRDefault="00DC2778" w:rsidP="00DC2778">
    <w:pPr>
      <w:pStyle w:val="Nagwek"/>
    </w:pPr>
  </w:p>
  <w:p w14:paraId="122AD15F" w14:textId="7E529989" w:rsidR="00DC2778" w:rsidRDefault="00DC2778">
    <w:pPr>
      <w:pStyle w:val="Nagwek"/>
    </w:pPr>
  </w:p>
  <w:p w14:paraId="41D907C4" w14:textId="3E0BD2BB" w:rsidR="00DC2778" w:rsidRDefault="00DC2778">
    <w:pPr>
      <w:pStyle w:val="Nagwek"/>
    </w:pPr>
  </w:p>
  <w:p w14:paraId="66A01251" w14:textId="25EBAB15" w:rsidR="00DC2778" w:rsidRDefault="00DC2778">
    <w:pPr>
      <w:pStyle w:val="Nagwek"/>
    </w:pPr>
  </w:p>
  <w:p w14:paraId="5D0F0F8E" w14:textId="25D4AD01" w:rsidR="00DC2778" w:rsidRDefault="00DC2778">
    <w:pPr>
      <w:pStyle w:val="Nagwek"/>
    </w:pPr>
  </w:p>
  <w:p w14:paraId="6AFDC0D9" w14:textId="23DC3B98" w:rsidR="00DC2778" w:rsidRDefault="00DC2778">
    <w:pPr>
      <w:pStyle w:val="Nagwek"/>
    </w:pPr>
  </w:p>
  <w:p w14:paraId="52E70C4F" w14:textId="77777777" w:rsidR="00DC2778" w:rsidRDefault="00DC2778">
    <w:pPr>
      <w:pStyle w:val="Nagwek"/>
    </w:pPr>
    <w:bookmarkStart w:id="1" w:name="ezdSprawaZnak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3374B1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702287"/>
    <w:multiLevelType w:val="hybridMultilevel"/>
    <w:tmpl w:val="BF6643D2"/>
    <w:lvl w:ilvl="0" w:tplc="BA1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1E43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2757C0E"/>
    <w:multiLevelType w:val="hybridMultilevel"/>
    <w:tmpl w:val="32BA992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67988"/>
    <w:multiLevelType w:val="multilevel"/>
    <w:tmpl w:val="C73CBE66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F24115D"/>
    <w:multiLevelType w:val="hybridMultilevel"/>
    <w:tmpl w:val="E9B21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8383C"/>
    <w:multiLevelType w:val="hybridMultilevel"/>
    <w:tmpl w:val="10C01B74"/>
    <w:lvl w:ilvl="0" w:tplc="BA1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D61B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30940530">
    <w:abstractNumId w:val="4"/>
  </w:num>
  <w:num w:numId="2" w16cid:durableId="1960186319">
    <w:abstractNumId w:val="7"/>
  </w:num>
  <w:num w:numId="3" w16cid:durableId="842623573">
    <w:abstractNumId w:val="0"/>
  </w:num>
  <w:num w:numId="4" w16cid:durableId="1187253551">
    <w:abstractNumId w:val="2"/>
  </w:num>
  <w:num w:numId="5" w16cid:durableId="1000548123">
    <w:abstractNumId w:val="1"/>
  </w:num>
  <w:num w:numId="6" w16cid:durableId="173420616">
    <w:abstractNumId w:val="6"/>
  </w:num>
  <w:num w:numId="7" w16cid:durableId="1545101369">
    <w:abstractNumId w:val="3"/>
  </w:num>
  <w:num w:numId="8" w16cid:durableId="632561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F3"/>
    <w:rsid w:val="00000EED"/>
    <w:rsid w:val="00015849"/>
    <w:rsid w:val="00017686"/>
    <w:rsid w:val="0002171A"/>
    <w:rsid w:val="00033B9E"/>
    <w:rsid w:val="00052068"/>
    <w:rsid w:val="000663B7"/>
    <w:rsid w:val="000677E3"/>
    <w:rsid w:val="0008338D"/>
    <w:rsid w:val="000A192E"/>
    <w:rsid w:val="000A4DED"/>
    <w:rsid w:val="000B3625"/>
    <w:rsid w:val="000C13DF"/>
    <w:rsid w:val="000E0E68"/>
    <w:rsid w:val="000E4B71"/>
    <w:rsid w:val="000F4CA4"/>
    <w:rsid w:val="000F5092"/>
    <w:rsid w:val="00116F05"/>
    <w:rsid w:val="0015372D"/>
    <w:rsid w:val="00171E9B"/>
    <w:rsid w:val="0017475C"/>
    <w:rsid w:val="00182819"/>
    <w:rsid w:val="001940E1"/>
    <w:rsid w:val="001A2032"/>
    <w:rsid w:val="001A2263"/>
    <w:rsid w:val="001B2B62"/>
    <w:rsid w:val="001F637D"/>
    <w:rsid w:val="002017C5"/>
    <w:rsid w:val="00202FF0"/>
    <w:rsid w:val="00214F50"/>
    <w:rsid w:val="00216D7F"/>
    <w:rsid w:val="002170F8"/>
    <w:rsid w:val="00224145"/>
    <w:rsid w:val="0023237D"/>
    <w:rsid w:val="00233A0F"/>
    <w:rsid w:val="00237C8E"/>
    <w:rsid w:val="002442A2"/>
    <w:rsid w:val="00244F28"/>
    <w:rsid w:val="002710B6"/>
    <w:rsid w:val="00287AA7"/>
    <w:rsid w:val="00293370"/>
    <w:rsid w:val="00294106"/>
    <w:rsid w:val="002A29D6"/>
    <w:rsid w:val="002A4087"/>
    <w:rsid w:val="002A6D2A"/>
    <w:rsid w:val="002F4B98"/>
    <w:rsid w:val="003135E9"/>
    <w:rsid w:val="0031703C"/>
    <w:rsid w:val="00336140"/>
    <w:rsid w:val="00343E0B"/>
    <w:rsid w:val="0035056C"/>
    <w:rsid w:val="0035761F"/>
    <w:rsid w:val="00390CAB"/>
    <w:rsid w:val="00395ABF"/>
    <w:rsid w:val="003B2463"/>
    <w:rsid w:val="003C5EA8"/>
    <w:rsid w:val="003C689A"/>
    <w:rsid w:val="003E667D"/>
    <w:rsid w:val="003F4DC3"/>
    <w:rsid w:val="004014CC"/>
    <w:rsid w:val="0043468C"/>
    <w:rsid w:val="0044294D"/>
    <w:rsid w:val="004440C2"/>
    <w:rsid w:val="004778B0"/>
    <w:rsid w:val="0049201A"/>
    <w:rsid w:val="004965CA"/>
    <w:rsid w:val="004A46A5"/>
    <w:rsid w:val="004A651D"/>
    <w:rsid w:val="004B3842"/>
    <w:rsid w:val="004B5626"/>
    <w:rsid w:val="004C0BD8"/>
    <w:rsid w:val="004D657F"/>
    <w:rsid w:val="004E0B9C"/>
    <w:rsid w:val="004F52A0"/>
    <w:rsid w:val="005002FA"/>
    <w:rsid w:val="0051118D"/>
    <w:rsid w:val="005118CE"/>
    <w:rsid w:val="00526057"/>
    <w:rsid w:val="0053566B"/>
    <w:rsid w:val="005435C3"/>
    <w:rsid w:val="005502A9"/>
    <w:rsid w:val="0057773B"/>
    <w:rsid w:val="005A754D"/>
    <w:rsid w:val="005B251D"/>
    <w:rsid w:val="005B62A0"/>
    <w:rsid w:val="005B6792"/>
    <w:rsid w:val="005C17AF"/>
    <w:rsid w:val="005D0F73"/>
    <w:rsid w:val="005F6E49"/>
    <w:rsid w:val="00621141"/>
    <w:rsid w:val="006249FB"/>
    <w:rsid w:val="0062774F"/>
    <w:rsid w:val="00627905"/>
    <w:rsid w:val="006475C2"/>
    <w:rsid w:val="006544CC"/>
    <w:rsid w:val="00680961"/>
    <w:rsid w:val="00684832"/>
    <w:rsid w:val="0069428E"/>
    <w:rsid w:val="006A34B2"/>
    <w:rsid w:val="006D5689"/>
    <w:rsid w:val="006D6B10"/>
    <w:rsid w:val="006E13EE"/>
    <w:rsid w:val="006E6973"/>
    <w:rsid w:val="006F0D5C"/>
    <w:rsid w:val="00700E80"/>
    <w:rsid w:val="00703486"/>
    <w:rsid w:val="00714D13"/>
    <w:rsid w:val="00716B97"/>
    <w:rsid w:val="007315D3"/>
    <w:rsid w:val="007362FB"/>
    <w:rsid w:val="00741A76"/>
    <w:rsid w:val="007446A9"/>
    <w:rsid w:val="00752E9A"/>
    <w:rsid w:val="00764F32"/>
    <w:rsid w:val="00790F8E"/>
    <w:rsid w:val="00793976"/>
    <w:rsid w:val="007A032D"/>
    <w:rsid w:val="007A502D"/>
    <w:rsid w:val="007B742B"/>
    <w:rsid w:val="007C7A46"/>
    <w:rsid w:val="007F164B"/>
    <w:rsid w:val="00807721"/>
    <w:rsid w:val="008256F3"/>
    <w:rsid w:val="008308AA"/>
    <w:rsid w:val="0083478F"/>
    <w:rsid w:val="00863116"/>
    <w:rsid w:val="00887DF2"/>
    <w:rsid w:val="008916AE"/>
    <w:rsid w:val="008A3AAE"/>
    <w:rsid w:val="008A4E7A"/>
    <w:rsid w:val="008E02D3"/>
    <w:rsid w:val="008E2263"/>
    <w:rsid w:val="008E2570"/>
    <w:rsid w:val="008E3A78"/>
    <w:rsid w:val="00910084"/>
    <w:rsid w:val="00911DA1"/>
    <w:rsid w:val="009149E9"/>
    <w:rsid w:val="00915A1C"/>
    <w:rsid w:val="009365DE"/>
    <w:rsid w:val="00941B7F"/>
    <w:rsid w:val="009609DC"/>
    <w:rsid w:val="00967EB5"/>
    <w:rsid w:val="009736D9"/>
    <w:rsid w:val="00976E10"/>
    <w:rsid w:val="009A42DB"/>
    <w:rsid w:val="009B02E6"/>
    <w:rsid w:val="009B0365"/>
    <w:rsid w:val="009D674B"/>
    <w:rsid w:val="009E27A8"/>
    <w:rsid w:val="00A05B8F"/>
    <w:rsid w:val="00A10E89"/>
    <w:rsid w:val="00A226DA"/>
    <w:rsid w:val="00A26106"/>
    <w:rsid w:val="00A37205"/>
    <w:rsid w:val="00A46328"/>
    <w:rsid w:val="00A52B98"/>
    <w:rsid w:val="00A64313"/>
    <w:rsid w:val="00A67878"/>
    <w:rsid w:val="00A8181D"/>
    <w:rsid w:val="00A963FC"/>
    <w:rsid w:val="00A96DF4"/>
    <w:rsid w:val="00AA5EC4"/>
    <w:rsid w:val="00AE0BD6"/>
    <w:rsid w:val="00AE14F3"/>
    <w:rsid w:val="00B115F4"/>
    <w:rsid w:val="00B24929"/>
    <w:rsid w:val="00B25502"/>
    <w:rsid w:val="00B40A6F"/>
    <w:rsid w:val="00B40EE3"/>
    <w:rsid w:val="00B42B56"/>
    <w:rsid w:val="00B67011"/>
    <w:rsid w:val="00B7074F"/>
    <w:rsid w:val="00B73E9D"/>
    <w:rsid w:val="00B81AEF"/>
    <w:rsid w:val="00B82883"/>
    <w:rsid w:val="00B876E8"/>
    <w:rsid w:val="00B926D3"/>
    <w:rsid w:val="00B95407"/>
    <w:rsid w:val="00B9721C"/>
    <w:rsid w:val="00BB014A"/>
    <w:rsid w:val="00BB4D96"/>
    <w:rsid w:val="00BB6CC5"/>
    <w:rsid w:val="00BC4589"/>
    <w:rsid w:val="00BD19C8"/>
    <w:rsid w:val="00BD1E47"/>
    <w:rsid w:val="00BE7C90"/>
    <w:rsid w:val="00C4199C"/>
    <w:rsid w:val="00C74B32"/>
    <w:rsid w:val="00C857ED"/>
    <w:rsid w:val="00C92BB6"/>
    <w:rsid w:val="00CA3BC3"/>
    <w:rsid w:val="00CB7089"/>
    <w:rsid w:val="00CB766B"/>
    <w:rsid w:val="00CD76E5"/>
    <w:rsid w:val="00CE4661"/>
    <w:rsid w:val="00D06923"/>
    <w:rsid w:val="00D16D8E"/>
    <w:rsid w:val="00D2475D"/>
    <w:rsid w:val="00D404D5"/>
    <w:rsid w:val="00D45C68"/>
    <w:rsid w:val="00D51142"/>
    <w:rsid w:val="00D618D1"/>
    <w:rsid w:val="00D72609"/>
    <w:rsid w:val="00D94258"/>
    <w:rsid w:val="00DA0479"/>
    <w:rsid w:val="00DA104A"/>
    <w:rsid w:val="00DC2778"/>
    <w:rsid w:val="00DE4C26"/>
    <w:rsid w:val="00E110F5"/>
    <w:rsid w:val="00E14F8A"/>
    <w:rsid w:val="00E22B82"/>
    <w:rsid w:val="00E26754"/>
    <w:rsid w:val="00E335EC"/>
    <w:rsid w:val="00E47B7B"/>
    <w:rsid w:val="00E71F2C"/>
    <w:rsid w:val="00E75B97"/>
    <w:rsid w:val="00ED18FB"/>
    <w:rsid w:val="00EE0F5B"/>
    <w:rsid w:val="00EF5211"/>
    <w:rsid w:val="00F15FFC"/>
    <w:rsid w:val="00F16142"/>
    <w:rsid w:val="00F3305E"/>
    <w:rsid w:val="00F3784B"/>
    <w:rsid w:val="00F37EB2"/>
    <w:rsid w:val="00F47B17"/>
    <w:rsid w:val="00F62CA6"/>
    <w:rsid w:val="00F6780D"/>
    <w:rsid w:val="00F72120"/>
    <w:rsid w:val="00F7481E"/>
    <w:rsid w:val="00F80505"/>
    <w:rsid w:val="00F91020"/>
    <w:rsid w:val="00FC6394"/>
    <w:rsid w:val="00FE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F2B36F"/>
  <w14:defaultImageDpi w14:val="300"/>
  <w15:docId w15:val="{06DD0DC1-1377-4E95-9431-5984BA59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878"/>
    <w:pPr>
      <w:spacing w:line="320" w:lineRule="exact"/>
    </w:pPr>
    <w:rPr>
      <w:rFonts w:ascii="Open Sans Light" w:hAnsi="Open Sans Light"/>
      <w:sz w:val="22"/>
      <w:szCs w:val="22"/>
      <w:lang w:val="pl-PL"/>
    </w:rPr>
  </w:style>
  <w:style w:type="paragraph" w:styleId="Nagwek1">
    <w:name w:val="heading 1"/>
    <w:aliases w:val="Rektor"/>
    <w:basedOn w:val="Normalny"/>
    <w:next w:val="Normalny"/>
    <w:link w:val="Nagwek1Znak"/>
    <w:uiPriority w:val="9"/>
    <w:qFormat/>
    <w:rsid w:val="007F164B"/>
    <w:pPr>
      <w:spacing w:line="280" w:lineRule="exact"/>
      <w:outlineLvl w:val="0"/>
    </w:pPr>
    <w:rPr>
      <w:rFonts w:ascii="Open Sans Semibold" w:hAnsi="Open Sans Semibold"/>
      <w:color w:val="007481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56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7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878"/>
  </w:style>
  <w:style w:type="paragraph" w:styleId="Stopka">
    <w:name w:val="footer"/>
    <w:basedOn w:val="Normalny"/>
    <w:link w:val="StopkaZnak"/>
    <w:uiPriority w:val="99"/>
    <w:unhideWhenUsed/>
    <w:rsid w:val="00A67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878"/>
  </w:style>
  <w:style w:type="paragraph" w:styleId="Tekstdymka">
    <w:name w:val="Balloon Text"/>
    <w:basedOn w:val="Normalny"/>
    <w:link w:val="TekstdymkaZnak"/>
    <w:uiPriority w:val="99"/>
    <w:semiHidden/>
    <w:unhideWhenUsed/>
    <w:rsid w:val="00A67878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878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DE4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stopka adresowa"/>
    <w:basedOn w:val="Normalny"/>
    <w:uiPriority w:val="1"/>
    <w:qFormat/>
    <w:rsid w:val="00DE4C26"/>
    <w:pPr>
      <w:spacing w:line="240" w:lineRule="exact"/>
    </w:pPr>
    <w:rPr>
      <w:sz w:val="18"/>
      <w:szCs w:val="18"/>
    </w:rPr>
  </w:style>
  <w:style w:type="character" w:customStyle="1" w:styleId="Nagwek1Znak">
    <w:name w:val="Nagłówek 1 Znak"/>
    <w:aliases w:val="Rektor Znak"/>
    <w:basedOn w:val="Domylnaczcionkaakapitu"/>
    <w:link w:val="Nagwek1"/>
    <w:uiPriority w:val="9"/>
    <w:rsid w:val="007F164B"/>
    <w:rPr>
      <w:rFonts w:ascii="Open Sans Semibold" w:hAnsi="Open Sans Semibold"/>
      <w:color w:val="007481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6D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9540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923"/>
    <w:rPr>
      <w:color w:val="605E5C"/>
      <w:shd w:val="clear" w:color="auto" w:fill="E1DFDD"/>
    </w:rPr>
  </w:style>
  <w:style w:type="paragraph" w:customStyle="1" w:styleId="Styl1">
    <w:name w:val="Styl1"/>
    <w:basedOn w:val="Nagwek1"/>
    <w:link w:val="Styl1Znak"/>
    <w:qFormat/>
    <w:rsid w:val="00E335EC"/>
    <w:pPr>
      <w:framePr w:wrap="around" w:hAnchor="text" w:yAlign="center"/>
      <w:spacing w:line="240" w:lineRule="auto"/>
    </w:pPr>
  </w:style>
  <w:style w:type="character" w:customStyle="1" w:styleId="Styl1Znak">
    <w:name w:val="Styl1 Znak"/>
    <w:basedOn w:val="Nagwek1Znak"/>
    <w:link w:val="Styl1"/>
    <w:rsid w:val="00E335EC"/>
    <w:rPr>
      <w:rFonts w:ascii="Open Sans Semibold" w:hAnsi="Open Sans Semibold"/>
      <w:color w:val="007481"/>
      <w:szCs w:val="22"/>
    </w:rPr>
  </w:style>
  <w:style w:type="table" w:customStyle="1" w:styleId="TableNormal">
    <w:name w:val="Table Normal"/>
    <w:uiPriority w:val="2"/>
    <w:semiHidden/>
    <w:unhideWhenUsed/>
    <w:qFormat/>
    <w:rsid w:val="005502A9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502A9"/>
    <w:pPr>
      <w:widowControl w:val="0"/>
      <w:autoSpaceDE w:val="0"/>
      <w:autoSpaceDN w:val="0"/>
      <w:spacing w:before="30" w:line="240" w:lineRule="auto"/>
      <w:ind w:left="70"/>
    </w:pPr>
    <w:rPr>
      <w:rFonts w:ascii="Arial" w:eastAsia="Arial" w:hAnsi="Arial" w:cs="Arial"/>
      <w:lang w:eastAsia="en-US"/>
    </w:rPr>
  </w:style>
  <w:style w:type="paragraph" w:styleId="Akapitzlist">
    <w:name w:val="List Paragraph"/>
    <w:basedOn w:val="Normalny"/>
    <w:uiPriority w:val="34"/>
    <w:qFormat/>
    <w:rsid w:val="00CB7089"/>
    <w:pPr>
      <w:ind w:left="720"/>
      <w:contextualSpacing/>
    </w:pPr>
  </w:style>
  <w:style w:type="paragraph" w:customStyle="1" w:styleId="Default">
    <w:name w:val="Default"/>
    <w:rsid w:val="00293370"/>
    <w:pPr>
      <w:autoSpaceDE w:val="0"/>
      <w:autoSpaceDN w:val="0"/>
      <w:adjustRightInd w:val="0"/>
    </w:pPr>
    <w:rPr>
      <w:rFonts w:ascii="Arial" w:hAnsi="Arial" w:cs="Arial"/>
      <w:color w:val="000000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4A651D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6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C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CC5"/>
    <w:rPr>
      <w:rFonts w:ascii="Open Sans Light" w:hAnsi="Open Sans Light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CC5"/>
    <w:rPr>
      <w:rFonts w:ascii="Open Sans Light" w:hAnsi="Open Sans Light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zwojspoleczny.gov.pl/media/118401/RozwojkwalifikacjiikompetencjiosobdoroslychDzialanie0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ncbr/rozwoj-kwalifikacji-i-kompetencji-osob-dorosly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14759-5227-4EAD-B89D-914F6E7A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Flis</dc:creator>
  <cp:keywords/>
  <dc:description/>
  <cp:lastModifiedBy>Agnieszka Farat</cp:lastModifiedBy>
  <cp:revision>2</cp:revision>
  <dcterms:created xsi:type="dcterms:W3CDTF">2023-10-20T11:39:00Z</dcterms:created>
  <dcterms:modified xsi:type="dcterms:W3CDTF">2023-10-20T11:39:00Z</dcterms:modified>
</cp:coreProperties>
</file>